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ind w:left="180" w:right="0" w:hanging="0"/>
        <w:jc w:val="both"/>
        <w:rPr/>
      </w:pPr>
      <w:bookmarkStart w:id="0" w:name="_heading=h.gjdgxs"/>
      <w:bookmarkEnd w:id="0"/>
      <w:r>
        <w:rPr>
          <w:rFonts w:eastAsia="Arial" w:cs="Arial" w:ascii="Arial" w:hAnsi="Arial"/>
          <w:b/>
          <w:sz w:val="22"/>
          <w:szCs w:val="22"/>
        </w:rPr>
        <w:t>AVVISO PUBBLICO PER LA PRESENTAZIONE DI MANIFESTAZIONE DI INTERESSE FINALIZZATA ALLA RICERCA DI PARTENARIATO DI PROGETTO IN RIFERIMENTO AL  BANDO EUROPEO “EUROPEAN URBAN INNOVATIVE (EUI-</w:t>
      </w:r>
      <w:r>
        <w:rPr>
          <w:rFonts w:eastAsia="Arial" w:cs="Arial" w:ascii="Arial" w:hAnsi="Arial"/>
          <w:b/>
        </w:rPr>
        <w:t>IA</w:t>
      </w:r>
      <w:r>
        <w:rPr>
          <w:rFonts w:eastAsia="Arial" w:cs="Arial" w:ascii="Arial" w:hAnsi="Arial"/>
          <w:b/>
          <w:sz w:val="22"/>
          <w:szCs w:val="22"/>
        </w:rPr>
        <w:t>)”.</w:t>
      </w:r>
    </w:p>
    <w:p>
      <w:pPr>
        <w:pStyle w:val="LOnormal"/>
        <w:keepNext w:val="false"/>
        <w:keepLines w:val="false"/>
        <w:pageBreakBefore w:val="false"/>
        <w:widowControl w:val="false"/>
        <w:shd w:val="clear" w:fill="auto"/>
        <w:spacing w:lineRule="auto" w:line="240" w:before="0" w:after="0"/>
        <w:ind w:left="0" w:right="0" w:hanging="0"/>
        <w:jc w:val="right"/>
        <w:rPr>
          <w:rFonts w:ascii="Arial" w:hAnsi="Arial" w:eastAsia="Arial" w:cs="Arial"/>
          <w:b/>
          <w:b/>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right"/>
        <w:rPr>
          <w:rFonts w:ascii="Arial" w:hAnsi="Arial" w:eastAsia="Arial" w:cs="Arial"/>
          <w:b/>
          <w:b/>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ALLEGATO 1</w:t>
      </w:r>
    </w:p>
    <w:p>
      <w:pPr>
        <w:pStyle w:val="LOnormal"/>
        <w:keepNext w:val="false"/>
        <w:keepLines w:val="false"/>
        <w:pageBreakBefore w:val="false"/>
        <w:widowControl w:val="false"/>
        <w:shd w:val="clear" w:fill="auto"/>
        <w:spacing w:lineRule="auto" w:line="240" w:before="0" w:after="0"/>
        <w:ind w:left="0" w:right="0" w:hanging="0"/>
        <w:jc w:val="right"/>
        <w:rPr>
          <w:rFonts w:ascii="Arial" w:hAnsi="Arial" w:eastAsia="Arial" w:cs="Arial"/>
          <w:b/>
          <w:b/>
          <w:sz w:val="24"/>
          <w:szCs w:val="24"/>
        </w:rPr>
      </w:pPr>
      <w:r>
        <w:rPr>
          <w:rFonts w:eastAsia="Arial" w:cs="Arial" w:ascii="Arial" w:hAnsi="Arial"/>
          <w:b/>
          <w:sz w:val="24"/>
          <w:szCs w:val="24"/>
        </w:rPr>
      </w:r>
    </w:p>
    <w:p>
      <w:pPr>
        <w:pStyle w:val="LOnormal"/>
        <w:keepNext w:val="false"/>
        <w:keepLines w:val="false"/>
        <w:pageBreakBefore w:val="false"/>
        <w:widowControl w:val="false"/>
        <w:shd w:val="clear" w:fill="auto"/>
        <w:spacing w:lineRule="auto" w:line="240" w:before="0" w:after="0"/>
        <w:ind w:left="0" w:right="0" w:hanging="0"/>
        <w:jc w:val="right"/>
        <w:rPr>
          <w:rFonts w:ascii="Arial" w:hAnsi="Arial" w:eastAsia="Arial" w:cs="Arial"/>
          <w:b/>
          <w:b/>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DOMANDA DI PARTECIPAZIONE</w:t>
      </w:r>
    </w:p>
    <w:p>
      <w:pPr>
        <w:pStyle w:val="LOnormal"/>
        <w:keepNext w:val="false"/>
        <w:keepLines w:val="false"/>
        <w:pageBreakBefore w:val="false"/>
        <w:widowControl w:val="false"/>
        <w:shd w:val="clear" w:fill="auto"/>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righ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Al Comune di Reggio Emilia</w:t>
      </w:r>
    </w:p>
    <w:p>
      <w:pPr>
        <w:pStyle w:val="LOnormal"/>
        <w:keepNext w:val="false"/>
        <w:keepLines w:val="false"/>
        <w:pageBreakBefore w:val="false"/>
        <w:widowControl w:val="false"/>
        <w:shd w:val="clear" w:fill="auto"/>
        <w:spacing w:lineRule="auto" w:line="240" w:before="0" w:after="0"/>
        <w:ind w:left="0" w:right="0" w:hanging="0"/>
        <w:jc w:val="righ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Politiche di partecipazione</w:t>
      </w:r>
    </w:p>
    <w:p>
      <w:pPr>
        <w:pStyle w:val="LOnormal"/>
        <w:keepNext w:val="false"/>
        <w:keepLines w:val="false"/>
        <w:pageBreakBefore w:val="false"/>
        <w:widowControl w:val="false"/>
        <w:shd w:val="clear" w:fill="auto"/>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48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Il/la sottoscritto/a ____________________________________________________________________________</w:t>
      </w:r>
    </w:p>
    <w:p>
      <w:pPr>
        <w:pStyle w:val="LOnormal"/>
        <w:keepNext w:val="false"/>
        <w:keepLines w:val="false"/>
        <w:pageBreakBefore w:val="false"/>
        <w:widowControl w:val="false"/>
        <w:shd w:val="clear" w:fill="auto"/>
        <w:tabs>
          <w:tab w:val="clear" w:pos="720"/>
          <w:tab w:val="left" w:pos="3402" w:leader="none"/>
          <w:tab w:val="left" w:pos="5954" w:leader="none"/>
          <w:tab w:val="left" w:pos="9638" w:leader="none"/>
        </w:tabs>
        <w:spacing w:lineRule="auto" w:line="48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nato/a a</w:t>
        <w:tab/>
        <w:t>il</w:t>
        <w:tab/>
        <w:t xml:space="preserve"> residente a</w:t>
        <w:tab/>
      </w:r>
    </w:p>
    <w:p>
      <w:pPr>
        <w:pStyle w:val="LOnormal"/>
        <w:keepNext w:val="false"/>
        <w:keepLines w:val="false"/>
        <w:pageBreakBefore w:val="false"/>
        <w:widowControl w:val="false"/>
        <w:shd w:val="clear" w:fill="auto"/>
        <w:tabs>
          <w:tab w:val="clear" w:pos="720"/>
          <w:tab w:val="left" w:pos="-1560" w:leader="none"/>
          <w:tab w:val="left" w:pos="1418" w:leader="none"/>
          <w:tab w:val="left" w:pos="3402" w:leader="none"/>
          <w:tab w:val="left" w:pos="8505" w:leader="none"/>
          <w:tab w:val="left" w:pos="9638" w:leader="none"/>
        </w:tabs>
        <w:spacing w:lineRule="auto" w:line="48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PROV</w:t>
        <w:tab/>
        <w:t>CAP</w:t>
        <w:tab/>
        <w:t>Via</w:t>
        <w:tab/>
        <w:t>n°</w:t>
        <w:tab/>
      </w:r>
    </w:p>
    <w:p>
      <w:pPr>
        <w:pStyle w:val="LOnormal"/>
        <w:keepNext w:val="false"/>
        <w:keepLines w:val="false"/>
        <w:pageBreakBefore w:val="false"/>
        <w:widowControl w:val="false"/>
        <w:shd w:val="clear" w:fill="auto"/>
        <w:tabs>
          <w:tab w:val="clear" w:pos="720"/>
          <w:tab w:val="left" w:pos="5760" w:leader="none"/>
          <w:tab w:val="left" w:pos="9638" w:leader="none"/>
        </w:tabs>
        <w:spacing w:lineRule="auto" w:line="480" w:before="0" w:after="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in qualità di </w:t>
      </w:r>
      <w:r>
        <w:rPr>
          <w:rFonts w:eastAsia="Arial" w:cs="Arial" w:ascii="Arial" w:hAnsi="Arial"/>
          <w:b w:val="false"/>
          <w:i w:val="false"/>
          <w:caps w:val="false"/>
          <w:smallCaps w:val="false"/>
          <w:strike w:val="false"/>
          <w:dstrike w:val="false"/>
          <w:color w:val="00000A"/>
          <w:position w:val="0"/>
          <w:sz w:val="22"/>
          <w:sz w:val="22"/>
          <w:szCs w:val="22"/>
          <w:highlight w:val="white"/>
          <w:u w:val="none"/>
          <w:vertAlign w:val="baseline"/>
        </w:rPr>
        <w:t>rappresentante legale</w:t>
      </w: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 dell’ente/organizzazione/società ______________________________________________________________________________</w:t>
      </w:r>
    </w:p>
    <w:p>
      <w:pPr>
        <w:pStyle w:val="LOnormal"/>
        <w:keepNext w:val="true"/>
        <w:keepLines w:val="false"/>
        <w:pageBreakBefore w:val="false"/>
        <w:widowControl w:val="false"/>
        <w:shd w:val="clear" w:fill="auto"/>
        <w:tabs>
          <w:tab w:val="clear" w:pos="720"/>
          <w:tab w:val="left" w:pos="-1560" w:leader="none"/>
          <w:tab w:val="left" w:pos="6300" w:leader="none"/>
          <w:tab w:val="left" w:pos="9639" w:leader="none"/>
        </w:tabs>
        <w:spacing w:lineRule="auto" w:line="360" w:before="0" w:after="0"/>
        <w:ind w:left="0" w:right="0" w:hanging="0"/>
        <w:jc w:val="both"/>
        <w:rPr>
          <w:rFonts w:ascii="Arial" w:hAnsi="Arial" w:eastAsia="Arial" w:cs="Arial"/>
          <w:b/>
          <w:b/>
          <w:i w:val="false"/>
          <w:i w:val="false"/>
          <w:caps w:val="false"/>
          <w:smallCaps w:val="false"/>
          <w:strike w:val="false"/>
          <w:dstrike w:val="false"/>
          <w:color w:val="00000A"/>
          <w:position w:val="0"/>
          <w:sz w:val="28"/>
          <w:sz w:val="28"/>
          <w:szCs w:val="28"/>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natura giuridica __ _______________________________________________________________</w:t>
      </w:r>
    </w:p>
    <w:p>
      <w:pPr>
        <w:pStyle w:val="LOnormal"/>
        <w:keepNext w:val="false"/>
        <w:keepLines w:val="false"/>
        <w:pageBreakBefore w:val="false"/>
        <w:widowControl w:val="false"/>
        <w:shd w:val="clear" w:fill="auto"/>
        <w:tabs>
          <w:tab w:val="clear" w:pos="720"/>
          <w:tab w:val="left" w:pos="9638" w:leader="none"/>
        </w:tabs>
        <w:spacing w:lineRule="auto" w:line="240" w:before="240" w:after="20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con sede legale in </w:t>
        <w:tab/>
      </w:r>
    </w:p>
    <w:p>
      <w:pPr>
        <w:pStyle w:val="LOnormal"/>
        <w:keepNext w:val="false"/>
        <w:keepLines w:val="false"/>
        <w:pageBreakBefore w:val="false"/>
        <w:widowControl w:val="false"/>
        <w:shd w:val="clear" w:fill="auto"/>
        <w:tabs>
          <w:tab w:val="clear" w:pos="720"/>
          <w:tab w:val="left" w:pos="-1560" w:leader="none"/>
          <w:tab w:val="left" w:pos="1418" w:leader="none"/>
          <w:tab w:val="left" w:pos="3402" w:leader="none"/>
          <w:tab w:val="left" w:pos="8505" w:leader="none"/>
          <w:tab w:val="left" w:pos="9638" w:leader="none"/>
        </w:tabs>
        <w:spacing w:lineRule="auto" w:line="240" w:before="240" w:after="24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PROV</w:t>
        <w:tab/>
        <w:t>CAP</w:t>
        <w:tab/>
        <w:t>Via</w:t>
        <w:tab/>
        <w:t>n°</w:t>
        <w:tab/>
      </w:r>
    </w:p>
    <w:tbl>
      <w:tblPr>
        <w:tblStyle w:val="Table1"/>
        <w:tblW w:w="6771" w:type="dxa"/>
        <w:jc w:val="left"/>
        <w:tblInd w:w="-150" w:type="dxa"/>
        <w:tblLayout w:type="fixed"/>
        <w:tblCellMar>
          <w:top w:w="0" w:type="dxa"/>
          <w:left w:w="108" w:type="dxa"/>
          <w:bottom w:w="0" w:type="dxa"/>
          <w:right w:w="108" w:type="dxa"/>
        </w:tblCellMar>
        <w:tblLook w:val="0000"/>
      </w:tblPr>
      <w:tblGrid>
        <w:gridCol w:w="1344"/>
        <w:gridCol w:w="335"/>
        <w:gridCol w:w="336"/>
        <w:gridCol w:w="335"/>
        <w:gridCol w:w="336"/>
        <w:gridCol w:w="335"/>
        <w:gridCol w:w="336"/>
        <w:gridCol w:w="335"/>
        <w:gridCol w:w="336"/>
        <w:gridCol w:w="335"/>
        <w:gridCol w:w="336"/>
        <w:gridCol w:w="335"/>
        <w:gridCol w:w="336"/>
        <w:gridCol w:w="335"/>
        <w:gridCol w:w="336"/>
        <w:gridCol w:w="335"/>
        <w:gridCol w:w="395"/>
      </w:tblGrid>
      <w:tr>
        <w:trPr>
          <w:trHeight w:val="360" w:hRule="atLeast"/>
        </w:trPr>
        <w:tc>
          <w:tcPr>
            <w:tcW w:w="1344" w:type="dxa"/>
            <w:tcBorders/>
            <w:shd w:fill="FFFFFF" w:val="clear"/>
          </w:tcPr>
          <w:p>
            <w:pPr>
              <w:pStyle w:val="Titolo6"/>
              <w:keepNext w:val="true"/>
              <w:widowControl w:val="false"/>
              <w:spacing w:lineRule="auto" w:line="240" w:before="60" w:after="200"/>
              <w:ind w:left="0" w:hanging="0"/>
              <w:jc w:val="left"/>
              <w:rPr>
                <w:sz w:val="22"/>
                <w:szCs w:val="22"/>
              </w:rPr>
            </w:pPr>
            <w:r>
              <w:rPr>
                <w:b w:val="false"/>
                <w:sz w:val="22"/>
                <w:szCs w:val="22"/>
              </w:rPr>
              <w:t xml:space="preserve"> </w:t>
            </w:r>
            <w:r>
              <w:rPr>
                <w:b w:val="false"/>
                <w:sz w:val="22"/>
                <w:szCs w:val="22"/>
              </w:rPr>
              <w:t xml:space="preserve">C. Fiscale           </w:t>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95" w:type="dxa"/>
            <w:tcBorders>
              <w:top w:val="single" w:sz="4" w:space="0" w:color="000080"/>
              <w:left w:val="single" w:sz="4" w:space="0" w:color="000080"/>
              <w:bottom w:val="single" w:sz="4" w:space="0" w:color="000080"/>
              <w:right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r>
    </w:tbl>
    <w:p>
      <w:pPr>
        <w:pStyle w:val="LOnormal"/>
        <w:keepNext w:val="false"/>
        <w:keepLines w:val="false"/>
        <w:pageBreakBefore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tbl>
      <w:tblPr>
        <w:tblStyle w:val="Table2"/>
        <w:tblW w:w="5071" w:type="dxa"/>
        <w:jc w:val="left"/>
        <w:tblInd w:w="-150" w:type="dxa"/>
        <w:tblLayout w:type="fixed"/>
        <w:tblCellMar>
          <w:top w:w="0" w:type="dxa"/>
          <w:left w:w="108" w:type="dxa"/>
          <w:bottom w:w="0" w:type="dxa"/>
          <w:right w:w="108" w:type="dxa"/>
        </w:tblCellMar>
        <w:tblLook w:val="0000"/>
      </w:tblPr>
      <w:tblGrid>
        <w:gridCol w:w="1343"/>
        <w:gridCol w:w="337"/>
        <w:gridCol w:w="337"/>
        <w:gridCol w:w="332"/>
        <w:gridCol w:w="337"/>
        <w:gridCol w:w="332"/>
        <w:gridCol w:w="337"/>
        <w:gridCol w:w="337"/>
        <w:gridCol w:w="335"/>
        <w:gridCol w:w="337"/>
        <w:gridCol w:w="337"/>
        <w:gridCol w:w="369"/>
      </w:tblGrid>
      <w:tr>
        <w:trPr>
          <w:trHeight w:val="360" w:hRule="atLeast"/>
        </w:trPr>
        <w:tc>
          <w:tcPr>
            <w:tcW w:w="1343" w:type="dxa"/>
            <w:tcBorders/>
            <w:shd w:fill="FFFFFF" w:val="cle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Partita IVA</w:t>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2"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2"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69" w:type="dxa"/>
            <w:tcBorders>
              <w:top w:val="single" w:sz="4" w:space="0" w:color="000080"/>
              <w:left w:val="single" w:sz="4" w:space="0" w:color="000080"/>
              <w:bottom w:val="single" w:sz="4" w:space="0" w:color="000080"/>
              <w:right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r>
    </w:tbl>
    <w:p>
      <w:pPr>
        <w:pStyle w:val="LOnormal"/>
        <w:keepNext w:val="false"/>
        <w:keepLines w:val="false"/>
        <w:pageBreakBefore w:val="false"/>
        <w:widowControl w:val="false"/>
        <w:shd w:val="clear" w:fill="auto"/>
        <w:tabs>
          <w:tab w:val="clear" w:pos="720"/>
          <w:tab w:val="left" w:pos="-1560" w:leader="none"/>
          <w:tab w:val="left" w:pos="1418" w:leader="none"/>
          <w:tab w:val="left" w:pos="3402" w:leader="none"/>
          <w:tab w:val="left" w:pos="8505" w:leader="none"/>
          <w:tab w:val="left" w:pos="9638" w:leader="none"/>
        </w:tabs>
        <w:spacing w:lineRule="auto" w:line="240" w:before="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113" w:after="20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Telefono/CELL.____________________________________________</w:t>
      </w:r>
    </w:p>
    <w:p>
      <w:pPr>
        <w:pStyle w:val="LOnormal"/>
        <w:keepNext w:val="false"/>
        <w:keepLines w:val="false"/>
        <w:pageBreakBefore w:val="false"/>
        <w:widowControl w:val="false"/>
        <w:shd w:val="clear" w:fill="auto"/>
        <w:spacing w:lineRule="auto" w:line="240" w:before="113" w:after="20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email</w:t>
      </w: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___________________________</w:t>
      </w:r>
    </w:p>
    <w:p>
      <w:pPr>
        <w:pStyle w:val="LOnormal"/>
        <w:keepNext w:val="false"/>
        <w:keepLines w:val="false"/>
        <w:pageBreakBefore w:val="false"/>
        <w:widowControl w:val="false"/>
        <w:shd w:val="clear" w:fill="auto"/>
        <w:spacing w:lineRule="auto" w:line="240" w:before="113" w:after="20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PEC ____________________________ (eventuale)</w:t>
      </w:r>
    </w:p>
    <w:p>
      <w:pPr>
        <w:pStyle w:val="LOnormal"/>
        <w:keepNext w:val="false"/>
        <w:keepLines w:val="false"/>
        <w:pageBreakBefore w:val="false"/>
        <w:widowControl w:val="false"/>
        <w:numPr>
          <w:ilvl w:val="0"/>
          <w:numId w:val="8"/>
        </w:numPr>
        <w:shd w:val="clear" w:fill="auto"/>
        <w:tabs>
          <w:tab w:val="clear" w:pos="720"/>
          <w:tab w:val="left" w:pos="-4331" w:leader="none"/>
        </w:tabs>
        <w:spacing w:lineRule="auto" w:line="240" w:before="0" w:after="0"/>
        <w:ind w:left="720" w:right="0" w:hanging="36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manifesta il proprio interesse a partecipare con il Comune di Reggio Emilia alla formulazione condivisa di una proposta progettuale con cui candidarsi al Bando “European Urban Initiative (EUI-</w:t>
      </w:r>
      <w:r>
        <w:rPr>
          <w:rFonts w:eastAsia="Arial" w:cs="Arial" w:ascii="Arial" w:hAnsi="Arial"/>
        </w:rPr>
        <w:t>IA</w:t>
      </w: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w:t>
      </w:r>
      <w:r>
        <w:rPr>
          <w:rFonts w:eastAsia="Arial" w:cs="Arial" w:ascii="Arial" w:hAnsi="Arial"/>
        </w:rPr>
        <w:t xml:space="preserve"> </w:t>
      </w: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nell’ambito della quale ricoprire il ruolo di:</w:t>
      </w:r>
    </w:p>
    <w:p>
      <w:pPr>
        <w:pStyle w:val="LOnormal"/>
        <w:keepNext w:val="false"/>
        <w:keepLines w:val="false"/>
        <w:pageBreakBefore w:val="false"/>
        <w:widowControl w:val="false"/>
        <w:shd w:val="clear" w:fill="auto"/>
        <w:tabs>
          <w:tab w:val="clear" w:pos="720"/>
          <w:tab w:val="left" w:pos="-4331" w:leader="none"/>
        </w:tabs>
        <w:spacing w:lineRule="auto" w:line="240" w:before="0" w:after="0"/>
        <w:ind w:left="720" w:right="0" w:hanging="0"/>
        <w:jc w:val="both"/>
        <w:rPr>
          <w:rFonts w:ascii="Arial" w:hAnsi="Arial" w:eastAsia="Arial" w:cs="Arial"/>
        </w:rPr>
      </w:pPr>
      <w:r>
        <w:rPr>
          <w:rFonts w:eastAsia="Arial" w:cs="Arial" w:ascii="Arial" w:hAnsi="Arial"/>
        </w:rPr>
      </w:r>
    </w:p>
    <w:p>
      <w:pPr>
        <w:pStyle w:val="LOnormal"/>
        <w:keepNext w:val="false"/>
        <w:keepLines w:val="false"/>
        <w:pageBreakBefore w:val="false"/>
        <w:widowControl w:val="false"/>
        <w:numPr>
          <w:ilvl w:val="0"/>
          <w:numId w:val="5"/>
        </w:numPr>
        <w:shd w:val="clear" w:fill="auto"/>
        <w:tabs>
          <w:tab w:val="clear" w:pos="720"/>
          <w:tab w:val="left" w:pos="-4331" w:leader="none"/>
        </w:tabs>
        <w:spacing w:lineRule="auto" w:line="240" w:before="0" w:after="0"/>
        <w:ind w:left="1440" w:right="0" w:hanging="360"/>
        <w:jc w:val="both"/>
        <w:rPr>
          <w:highlight w:val="none"/>
          <w:shd w:fill="auto" w:val="clear"/>
        </w:rPr>
      </w:pPr>
      <w:r>
        <w:rPr>
          <w:rFonts w:eastAsia="Arial" w:cs="Arial" w:ascii="Arial" w:hAnsi="Arial"/>
          <w:i/>
          <w:color w:val="000000"/>
          <w:shd w:fill="auto" w:val="clear"/>
        </w:rPr>
        <w:t>D</w:t>
      </w:r>
      <w:r>
        <w:rPr>
          <w:rFonts w:eastAsia="Arial" w:cs="Arial" w:ascii="Arial" w:hAnsi="Arial"/>
          <w:b w:val="false"/>
          <w:i/>
          <w:caps w:val="false"/>
          <w:smallCaps w:val="false"/>
          <w:strike w:val="false"/>
          <w:dstrike w:val="false"/>
          <w:color w:val="000000"/>
          <w:position w:val="0"/>
          <w:sz w:val="22"/>
          <w:sz w:val="22"/>
          <w:szCs w:val="22"/>
          <w:u w:val="none"/>
          <w:shd w:fill="auto" w:val="clear"/>
          <w:vertAlign w:val="baseline"/>
        </w:rPr>
        <w:t xml:space="preserve">elivery partner </w:t>
      </w:r>
      <w:r>
        <w:rPr>
          <w:rFonts w:eastAsia="Arial" w:cs="Arial" w:ascii="Arial" w:hAnsi="Arial"/>
          <w:i/>
          <w:color w:val="000000"/>
          <w:shd w:fill="auto" w:val="clear"/>
        </w:rPr>
        <w:t>- Rappresentante del raggruppamento</w:t>
      </w:r>
    </w:p>
    <w:p>
      <w:pPr>
        <w:pStyle w:val="LOnormal"/>
        <w:widowControl w:val="false"/>
        <w:numPr>
          <w:ilvl w:val="0"/>
          <w:numId w:val="5"/>
        </w:numPr>
        <w:tabs>
          <w:tab w:val="clear" w:pos="720"/>
          <w:tab w:val="left" w:pos="-4331" w:leader="none"/>
        </w:tabs>
        <w:spacing w:lineRule="auto" w:line="240" w:before="0" w:after="0"/>
        <w:ind w:left="1440" w:hanging="360"/>
        <w:jc w:val="both"/>
        <w:rPr>
          <w:highlight w:val="none"/>
          <w:shd w:fill="auto" w:val="clear"/>
        </w:rPr>
      </w:pPr>
      <w:r>
        <w:rPr>
          <w:rFonts w:eastAsia="Arial" w:cs="Arial" w:ascii="Arial" w:hAnsi="Arial"/>
          <w:i/>
          <w:color w:val="000000"/>
          <w:shd w:fill="auto" w:val="clear"/>
        </w:rPr>
        <w:t>Delivery partner - Collaboratore</w:t>
      </w:r>
    </w:p>
    <w:p>
      <w:pPr>
        <w:pStyle w:val="LOnormal"/>
        <w:widowControl w:val="false"/>
        <w:tabs>
          <w:tab w:val="clear" w:pos="720"/>
          <w:tab w:val="left" w:pos="-4331" w:leader="none"/>
        </w:tabs>
        <w:spacing w:lineRule="auto" w:line="240" w:before="0" w:after="0"/>
        <w:ind w:left="1440" w:hanging="0"/>
        <w:jc w:val="both"/>
        <w:rPr>
          <w:rFonts w:ascii="Arial" w:hAnsi="Arial" w:eastAsia="Arial" w:cs="Arial"/>
          <w:i/>
          <w:i/>
          <w:color w:val="000000"/>
          <w:highlight w:val="yellow"/>
        </w:rPr>
      </w:pPr>
      <w:r>
        <w:rPr>
          <w:rFonts w:eastAsia="Arial" w:cs="Arial" w:ascii="Arial" w:hAnsi="Arial"/>
          <w:i/>
          <w:color w:val="000000"/>
          <w:highlight w:val="yellow"/>
        </w:rPr>
      </w:r>
    </w:p>
    <w:p>
      <w:pPr>
        <w:pStyle w:val="LOnormal"/>
        <w:keepNext w:val="false"/>
        <w:keepLines w:val="false"/>
        <w:pageBreakBefore w:val="false"/>
        <w:widowControl w:val="false"/>
        <w:shd w:val="clear" w:fill="auto"/>
        <w:tabs>
          <w:tab w:val="clear" w:pos="720"/>
          <w:tab w:val="left" w:pos="-4331" w:leader="none"/>
        </w:tabs>
        <w:spacing w:lineRule="auto" w:line="240" w:before="0" w:after="0"/>
        <w:ind w:left="72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highlight w:val="yellow"/>
          <w:u w:val="none"/>
          <w:vertAlign w:val="baseline"/>
        </w:rPr>
      </w:pPr>
      <w:r>
        <w:rPr>
          <w:rFonts w:eastAsia="Arial" w:cs="Arial" w:ascii="Arial" w:hAnsi="Arial"/>
          <w:b w:val="false"/>
          <w:i/>
          <w:caps w:val="false"/>
          <w:smallCaps w:val="false"/>
          <w:strike w:val="false"/>
          <w:dstrike w:val="false"/>
          <w:color w:val="00000A"/>
          <w:position w:val="0"/>
          <w:sz w:val="22"/>
          <w:sz w:val="22"/>
          <w:szCs w:val="22"/>
          <w:u w:val="none"/>
          <w:shd w:fill="auto" w:val="clear"/>
          <w:vertAlign w:val="baseline"/>
        </w:rPr>
        <w:t xml:space="preserve">e </w:t>
      </w: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a tale scopo trasmette </w:t>
      </w: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Dichiarazione sostitutiva (Allegato 2)</w:t>
      </w:r>
      <w:r>
        <w:rPr>
          <w:rFonts w:eastAsia="Arial" w:cs="Arial" w:ascii="Arial" w:hAnsi="Arial"/>
          <w:b/>
        </w:rPr>
        <w:t xml:space="preserve"> e contribuisce alla redazione della Proposta progettuale</w:t>
      </w: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 xml:space="preserve"> (Allegato 3);</w:t>
      </w:r>
    </w:p>
    <w:p>
      <w:pPr>
        <w:pStyle w:val="LOnormal"/>
        <w:keepNext w:val="false"/>
        <w:keepLines w:val="false"/>
        <w:pageBreakBefore w:val="false"/>
        <w:widowControl w:val="false"/>
        <w:numPr>
          <w:ilvl w:val="0"/>
          <w:numId w:val="1"/>
        </w:numPr>
        <w:shd w:val="clear" w:fill="auto"/>
        <w:spacing w:lineRule="auto" w:line="240" w:before="0" w:after="0"/>
        <w:ind w:left="714" w:right="0" w:hanging="357"/>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Dichiara di conoscere e accettare tutte le clausole contenute nell’AVVISO PUBBLICO DI MANIFESTAZIONE DI INTERESSE PER LA RICERCA DI PARTENARIATO DI PROGETTO IN RIFERIMENTO AL BANDO EUROPEO ‘EUROPEAN URBAN INITIATIVE (EUI-IA)’ indetto dal Comune di Reggio Emilia;</w:t>
      </w:r>
    </w:p>
    <w:p>
      <w:pPr>
        <w:pStyle w:val="LOnormal"/>
        <w:keepNext w:val="false"/>
        <w:keepLines w:val="false"/>
        <w:pageBreakBefore w:val="false"/>
        <w:widowControl w:val="false"/>
        <w:numPr>
          <w:ilvl w:val="0"/>
          <w:numId w:val="6"/>
        </w:numPr>
        <w:shd w:val="clear" w:fill="auto"/>
        <w:spacing w:lineRule="auto" w:line="240" w:before="0" w:after="0"/>
        <w:ind w:left="714" w:right="0" w:hanging="357"/>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di conoscere che da parte del Comune di Reggio Emilia nulla è dovuto ai proponenti le cui proposte non dovessero risultare coerenti con gli obiettivi del suddetto Avviso o per le quali non si dovesse dar corso alla procedura di approvazione o la stessa procedura di approvazione non dovesse concludersi in senso positivo;</w:t>
      </w:r>
    </w:p>
    <w:p>
      <w:pPr>
        <w:pStyle w:val="LOnormal"/>
        <w:keepNext w:val="false"/>
        <w:keepLines w:val="false"/>
        <w:pageBreakBefore w:val="false"/>
        <w:widowControl w:val="false"/>
        <w:numPr>
          <w:ilvl w:val="0"/>
          <w:numId w:val="6"/>
        </w:numPr>
        <w:shd w:val="clear" w:fill="auto"/>
        <w:spacing w:lineRule="auto" w:line="240" w:before="0" w:after="0"/>
        <w:ind w:left="714" w:right="0" w:hanging="357"/>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di essere consapevole che le dichiarazioni non corrispondenti a verità, la formazione e/o l’utilizzo di atti falsi, l’esibizione di un atto contenente dati non più rispondenti a verità comporteranno la decadenza dai benefici eventualmente riconosciuti dal Comune di Reggio Emilia, nonché l’applicazione delle fattispecie previste dall’art. 76 D.P.R. n.445/2000;</w:t>
      </w:r>
    </w:p>
    <w:p>
      <w:pPr>
        <w:pStyle w:val="LOnormal"/>
        <w:keepNext w:val="false"/>
        <w:keepLines w:val="false"/>
        <w:pageBreakBefore w:val="false"/>
        <w:widowControl w:val="false"/>
        <w:numPr>
          <w:ilvl w:val="0"/>
          <w:numId w:val="6"/>
        </w:numPr>
        <w:shd w:val="clear" w:fill="auto"/>
        <w:spacing w:lineRule="auto" w:line="240" w:before="0" w:after="0"/>
        <w:ind w:left="714" w:right="0" w:hanging="357"/>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di individuare il//la sig./sig.ra _______________________________________________ Telefono/CELL. ____________________________________________ email _______________________________, quale </w:t>
      </w:r>
      <w:r>
        <w:rPr>
          <w:rFonts w:eastAsia="Arial" w:cs="Arial" w:ascii="Arial" w:hAnsi="Arial"/>
          <w:b/>
          <w:i w:val="false"/>
          <w:caps w:val="false"/>
          <w:smallCaps w:val="false"/>
          <w:strike w:val="false"/>
          <w:dstrike w:val="false"/>
          <w:color w:val="00000A"/>
          <w:position w:val="0"/>
          <w:sz w:val="22"/>
          <w:sz w:val="22"/>
          <w:szCs w:val="22"/>
          <w:u w:val="single"/>
          <w:shd w:fill="auto" w:val="clear"/>
          <w:vertAlign w:val="baseline"/>
        </w:rPr>
        <w:t>REFERENTE</w:t>
      </w: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 per il progetto di partenariato di cui alla presente domanda;</w:t>
      </w:r>
    </w:p>
    <w:p>
      <w:pPr>
        <w:pStyle w:val="LOnormal"/>
        <w:keepNext w:val="false"/>
        <w:keepLines w:val="false"/>
        <w:pageBreakBefore w:val="false"/>
        <w:widowControl w:val="false"/>
        <w:numPr>
          <w:ilvl w:val="0"/>
          <w:numId w:val="6"/>
        </w:numPr>
        <w:shd w:val="clear" w:fill="auto"/>
        <w:spacing w:lineRule="auto" w:line="240" w:before="0" w:after="0"/>
        <w:ind w:left="714" w:right="0" w:hanging="357"/>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dichiara inoltre di aver preso visione dell’Informativa per il trattamento dei dati personali (Allegato 4).</w:t>
      </w:r>
    </w:p>
    <w:p>
      <w:pPr>
        <w:pStyle w:val="LOnormal"/>
        <w:keepNext w:val="false"/>
        <w:keepLines w:val="false"/>
        <w:pageBreakBefore w:val="false"/>
        <w:widowControl w:val="false"/>
        <w:shd w:val="clear" w:fill="auto"/>
        <w:tabs>
          <w:tab w:val="clear" w:pos="720"/>
          <w:tab w:val="left" w:pos="-3611" w:leader="none"/>
        </w:tabs>
        <w:spacing w:lineRule="auto" w:line="240" w:before="0" w:after="0"/>
        <w:ind w:left="72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Luogo e data___________________________</w:t>
        <w:tab/>
        <w:tab/>
        <w:tab/>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ab/>
        <w:tab/>
        <w:tab/>
        <w:tab/>
        <w:tab/>
        <w:tab/>
        <w:tab/>
        <w:t xml:space="preserve">   _______________________________</w:t>
      </w:r>
    </w:p>
    <w:p>
      <w:pPr>
        <w:pStyle w:val="LOnormal"/>
        <w:keepNext w:val="false"/>
        <w:keepLines w:val="false"/>
        <w:pageBreakBefore w:val="false"/>
        <w:widowControl w:val="false"/>
        <w:shd w:val="clear" w:fill="auto"/>
        <w:spacing w:lineRule="auto" w:line="240" w:before="0" w:after="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caps w:val="false"/>
          <w:smallCaps w:val="false"/>
          <w:strike w:val="false"/>
          <w:dstrike w:val="false"/>
          <w:color w:val="00000A"/>
          <w:position w:val="0"/>
          <w:sz w:val="22"/>
          <w:sz w:val="22"/>
          <w:szCs w:val="22"/>
          <w:u w:val="none"/>
          <w:shd w:fill="auto" w:val="clear"/>
          <w:vertAlign w:val="baseline"/>
        </w:rPr>
        <w:tab/>
        <w:tab/>
        <w:tab/>
        <w:tab/>
        <w:tab/>
        <w:tab/>
        <w:tab/>
        <w:t xml:space="preserve"> Timbro e firma del Legale Rappresentante</w:t>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i/>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caps w:val="false"/>
          <w:smallCaps w:val="false"/>
          <w:strike w:val="false"/>
          <w:dstrike w:val="false"/>
          <w:color w:val="00000A"/>
          <w:position w:val="0"/>
          <w:sz w:val="22"/>
          <w:sz w:val="22"/>
          <w:szCs w:val="22"/>
          <w:u w:val="none"/>
          <w:shd w:fill="auto" w:val="clear"/>
          <w:vertAlign w:val="baseline"/>
        </w:rPr>
      </w:r>
    </w:p>
    <w:p>
      <w:pPr>
        <w:pStyle w:val="LOnormal"/>
        <w:rPr/>
      </w:pPr>
      <w:r>
        <w:rPr>
          <w:rFonts w:eastAsia="Arial" w:cs="Arial" w:ascii="Arial" w:hAnsi="Arial"/>
          <w:i/>
        </w:rPr>
        <w:t>Si allega alla presente domanda (valida anche per l’Allegato 2):</w:t>
      </w:r>
    </w:p>
    <w:p>
      <w:pPr>
        <w:sectPr>
          <w:type w:val="nextPage"/>
          <w:pgSz w:w="11906" w:h="16838"/>
          <w:pgMar w:left="1077" w:right="1134" w:gutter="0" w:header="0" w:top="1417" w:footer="0" w:bottom="1134"/>
          <w:pgNumType w:start="1" w:fmt="decimal"/>
          <w:formProt w:val="false"/>
          <w:textDirection w:val="lrTb"/>
          <w:docGrid w:type="default" w:linePitch="100" w:charSpace="0"/>
        </w:sectPr>
        <w:pStyle w:val="LOnormal"/>
        <w:jc w:val="both"/>
        <w:rPr/>
      </w:pPr>
      <w:r>
        <w:rPr>
          <w:rFonts w:eastAsia="Arial" w:cs="Arial" w:ascii="Arial" w:hAnsi="Arial"/>
          <w:i/>
          <w:sz w:val="22"/>
          <w:szCs w:val="22"/>
        </w:rPr>
        <w:t xml:space="preserve">Fotocopia in carta semplice di documento di identità del Legale Rappresentante in corso di validità. </w:t>
      </w:r>
      <w:r>
        <w:br w:type="page"/>
      </w:r>
    </w:p>
    <w:p>
      <w:pPr>
        <w:pStyle w:val="LOnormal"/>
        <w:keepNext w:val="false"/>
        <w:keepLines w:val="false"/>
        <w:widowControl w:val="false"/>
        <w:shd w:val="clear" w:fill="auto"/>
        <w:spacing w:lineRule="auto" w:line="240" w:before="0" w:after="0"/>
        <w:ind w:left="0" w:right="0" w:hanging="0"/>
        <w:jc w:val="righ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ALLEGATO 2</w:t>
      </w:r>
    </w:p>
    <w:p>
      <w:pPr>
        <w:pStyle w:val="LOnormal"/>
        <w:keepNext w:val="false"/>
        <w:keepLines w:val="false"/>
        <w:pageBreakBefore w:val="false"/>
        <w:widowControl w:val="false"/>
        <w:shd w:val="clear" w:fill="auto"/>
        <w:spacing w:lineRule="auto" w:line="240" w:before="0" w:after="0"/>
        <w:ind w:left="0" w:right="0" w:hanging="0"/>
        <w:jc w:val="right"/>
        <w:rPr>
          <w:rFonts w:ascii="Arial" w:hAnsi="Arial" w:eastAsia="Arial" w:cs="Arial"/>
          <w:b/>
          <w:b/>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DICHIARAZIONE SOSTITUTIVA POSSESSO REQUISITI DI AMMISSIBILITA’</w:t>
      </w:r>
    </w:p>
    <w:p>
      <w:pPr>
        <w:pStyle w:val="LOnormal"/>
        <w:keepNext w:val="false"/>
        <w:keepLines w:val="false"/>
        <w:pageBreakBefore w:val="false"/>
        <w:widowControl w:val="false"/>
        <w:shd w:val="clear" w:fill="auto"/>
        <w:spacing w:lineRule="auto" w:line="240" w:before="0" w:after="0"/>
        <w:ind w:left="0" w:right="0" w:hanging="0"/>
        <w:jc w:val="center"/>
        <w:rPr>
          <w:rFonts w:ascii="Arial" w:hAnsi="Arial" w:eastAsia="Arial" w:cs="Arial"/>
          <w:b/>
          <w:b/>
          <w:sz w:val="24"/>
          <w:szCs w:val="24"/>
        </w:rPr>
      </w:pPr>
      <w:r>
        <w:rPr>
          <w:rFonts w:eastAsia="Arial" w:cs="Arial" w:ascii="Arial" w:hAnsi="Arial"/>
          <w:b/>
          <w:sz w:val="24"/>
          <w:szCs w:val="24"/>
        </w:rPr>
      </w:r>
    </w:p>
    <w:p>
      <w:pPr>
        <w:pStyle w:val="LOnormal"/>
        <w:spacing w:lineRule="auto" w:line="240" w:before="0" w:after="0"/>
        <w:jc w:val="both"/>
        <w:rPr>
          <w:rFonts w:ascii="Arial" w:hAnsi="Arial" w:eastAsia="Arial" w:cs="Arial"/>
          <w:b/>
          <w:b/>
          <w:sz w:val="24"/>
          <w:szCs w:val="24"/>
        </w:rPr>
      </w:pPr>
      <w:r>
        <w:rPr>
          <w:rFonts w:eastAsia="Arial" w:cs="Arial" w:ascii="Arial" w:hAnsi="Arial"/>
          <w:b w:val="false"/>
          <w:i w:val="false"/>
          <w:caps w:val="false"/>
          <w:smallCaps w:val="false"/>
          <w:strike w:val="false"/>
          <w:dstrike w:val="false"/>
          <w:color w:val="00000A"/>
          <w:position w:val="0"/>
          <w:sz w:val="18"/>
          <w:sz w:val="18"/>
          <w:szCs w:val="18"/>
          <w:u w:val="none"/>
          <w:shd w:fill="auto" w:val="clear"/>
          <w:vertAlign w:val="baseline"/>
        </w:rPr>
      </w:r>
    </w:p>
    <w:p>
      <w:pPr>
        <w:pStyle w:val="LOnormal"/>
        <w:keepNext w:val="false"/>
        <w:keepLines w:val="false"/>
        <w:pageBreakBefore w:val="false"/>
        <w:widowControl w:val="false"/>
        <w:shd w:val="clear" w:fill="auto"/>
        <w:spacing w:lineRule="auto" w:line="48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Il/la sottoscritto/a ____________________________________________________________________________</w:t>
      </w:r>
    </w:p>
    <w:p>
      <w:pPr>
        <w:pStyle w:val="LOnormal"/>
        <w:keepNext w:val="false"/>
        <w:keepLines w:val="false"/>
        <w:pageBreakBefore w:val="false"/>
        <w:widowControl w:val="false"/>
        <w:shd w:val="clear" w:fill="auto"/>
        <w:tabs>
          <w:tab w:val="clear" w:pos="720"/>
          <w:tab w:val="left" w:pos="3402" w:leader="none"/>
          <w:tab w:val="left" w:pos="5954" w:leader="none"/>
          <w:tab w:val="left" w:pos="9638" w:leader="none"/>
        </w:tabs>
        <w:spacing w:lineRule="auto" w:line="48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nato/a a</w:t>
        <w:tab/>
        <w:t>il</w:t>
        <w:tab/>
        <w:t xml:space="preserve"> residente a</w:t>
        <w:tab/>
      </w:r>
    </w:p>
    <w:p>
      <w:pPr>
        <w:pStyle w:val="LOnormal"/>
        <w:keepNext w:val="false"/>
        <w:keepLines w:val="false"/>
        <w:pageBreakBefore w:val="false"/>
        <w:widowControl w:val="false"/>
        <w:shd w:val="clear" w:fill="auto"/>
        <w:tabs>
          <w:tab w:val="clear" w:pos="720"/>
          <w:tab w:val="left" w:pos="-1560" w:leader="none"/>
          <w:tab w:val="left" w:pos="1418" w:leader="none"/>
          <w:tab w:val="left" w:pos="3402" w:leader="none"/>
          <w:tab w:val="left" w:pos="8505" w:leader="none"/>
          <w:tab w:val="left" w:pos="9638" w:leader="none"/>
        </w:tabs>
        <w:spacing w:lineRule="auto" w:line="48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PROV</w:t>
        <w:tab/>
        <w:t>CAP</w:t>
        <w:tab/>
        <w:t>Via</w:t>
        <w:tab/>
        <w:t>n°</w:t>
        <w:tab/>
      </w:r>
    </w:p>
    <w:p>
      <w:pPr>
        <w:pStyle w:val="LOnormal"/>
        <w:keepNext w:val="false"/>
        <w:keepLines w:val="false"/>
        <w:pageBreakBefore w:val="false"/>
        <w:widowControl w:val="false"/>
        <w:shd w:val="clear" w:fill="auto"/>
        <w:tabs>
          <w:tab w:val="clear" w:pos="720"/>
          <w:tab w:val="left" w:pos="3402" w:leader="none"/>
          <w:tab w:val="left" w:pos="5954" w:leader="none"/>
          <w:tab w:val="left" w:pos="9638" w:leader="none"/>
        </w:tabs>
        <w:spacing w:lineRule="auto" w:line="480" w:before="0" w:after="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in possesso del documento ________________________________________ n. ____________ validità ____________ che si </w:t>
      </w: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allega in fotocopia,</w:t>
      </w: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 in qualità di Legale Rappresentante del soggetto_______________________________________________________________________</w:t>
      </w:r>
    </w:p>
    <w:tbl>
      <w:tblPr>
        <w:tblStyle w:val="Table3"/>
        <w:tblW w:w="6771" w:type="dxa"/>
        <w:jc w:val="left"/>
        <w:tblInd w:w="-150" w:type="dxa"/>
        <w:tblLayout w:type="fixed"/>
        <w:tblCellMar>
          <w:top w:w="0" w:type="dxa"/>
          <w:left w:w="108" w:type="dxa"/>
          <w:bottom w:w="0" w:type="dxa"/>
          <w:right w:w="108" w:type="dxa"/>
        </w:tblCellMar>
        <w:tblLook w:val="0000"/>
      </w:tblPr>
      <w:tblGrid>
        <w:gridCol w:w="1344"/>
        <w:gridCol w:w="335"/>
        <w:gridCol w:w="336"/>
        <w:gridCol w:w="335"/>
        <w:gridCol w:w="336"/>
        <w:gridCol w:w="335"/>
        <w:gridCol w:w="336"/>
        <w:gridCol w:w="335"/>
        <w:gridCol w:w="336"/>
        <w:gridCol w:w="335"/>
        <w:gridCol w:w="336"/>
        <w:gridCol w:w="335"/>
        <w:gridCol w:w="336"/>
        <w:gridCol w:w="335"/>
        <w:gridCol w:w="336"/>
        <w:gridCol w:w="335"/>
        <w:gridCol w:w="395"/>
      </w:tblGrid>
      <w:tr>
        <w:trPr>
          <w:trHeight w:val="360" w:hRule="atLeast"/>
        </w:trPr>
        <w:tc>
          <w:tcPr>
            <w:tcW w:w="1344" w:type="dxa"/>
            <w:tcBorders/>
            <w:shd w:fill="FFFFFF" w:val="clear"/>
          </w:tcPr>
          <w:p>
            <w:pPr>
              <w:pStyle w:val="Titolo6"/>
              <w:keepNext w:val="true"/>
              <w:widowControl w:val="false"/>
              <w:spacing w:lineRule="auto" w:line="240" w:before="60" w:after="200"/>
              <w:ind w:left="0" w:hanging="0"/>
              <w:jc w:val="left"/>
              <w:rPr/>
            </w:pPr>
            <w:r>
              <w:rPr>
                <w:b w:val="false"/>
                <w:sz w:val="22"/>
                <w:szCs w:val="22"/>
              </w:rPr>
              <w:t xml:space="preserve">  </w:t>
            </w:r>
            <w:r>
              <w:rPr>
                <w:b w:val="false"/>
                <w:sz w:val="22"/>
                <w:szCs w:val="22"/>
              </w:rPr>
              <w:t xml:space="preserve">C. Fiscale           </w:t>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6"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95" w:type="dxa"/>
            <w:tcBorders>
              <w:top w:val="single" w:sz="4" w:space="0" w:color="000080"/>
              <w:left w:val="single" w:sz="4" w:space="0" w:color="000080"/>
              <w:bottom w:val="single" w:sz="4" w:space="0" w:color="000080"/>
              <w:right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r>
    </w:tbl>
    <w:p>
      <w:pPr>
        <w:pStyle w:val="LOnormal"/>
        <w:keepNext w:val="false"/>
        <w:keepLines w:val="false"/>
        <w:pageBreakBefore w:val="false"/>
        <w:widowControl w:val="false"/>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tbl>
      <w:tblPr>
        <w:tblStyle w:val="Table4"/>
        <w:tblW w:w="5071" w:type="dxa"/>
        <w:jc w:val="left"/>
        <w:tblInd w:w="-150" w:type="dxa"/>
        <w:tblLayout w:type="fixed"/>
        <w:tblCellMar>
          <w:top w:w="0" w:type="dxa"/>
          <w:left w:w="108" w:type="dxa"/>
          <w:bottom w:w="0" w:type="dxa"/>
          <w:right w:w="108" w:type="dxa"/>
        </w:tblCellMar>
        <w:tblLook w:val="0000"/>
      </w:tblPr>
      <w:tblGrid>
        <w:gridCol w:w="1343"/>
        <w:gridCol w:w="337"/>
        <w:gridCol w:w="337"/>
        <w:gridCol w:w="332"/>
        <w:gridCol w:w="337"/>
        <w:gridCol w:w="332"/>
        <w:gridCol w:w="337"/>
        <w:gridCol w:w="337"/>
        <w:gridCol w:w="335"/>
        <w:gridCol w:w="337"/>
        <w:gridCol w:w="337"/>
        <w:gridCol w:w="369"/>
      </w:tblGrid>
      <w:tr>
        <w:trPr>
          <w:trHeight w:val="360" w:hRule="atLeast"/>
        </w:trPr>
        <w:tc>
          <w:tcPr>
            <w:tcW w:w="1343" w:type="dxa"/>
            <w:tcBorders/>
            <w:shd w:fill="FFFFFF" w:val="cle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Partita IVA</w:t>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2"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2"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5"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37" w:type="dxa"/>
            <w:tcBorders>
              <w:top w:val="single" w:sz="4" w:space="0" w:color="000080"/>
              <w:left w:val="single" w:sz="4" w:space="0" w:color="000080"/>
              <w:bottom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c>
          <w:tcPr>
            <w:tcW w:w="369" w:type="dxa"/>
            <w:tcBorders>
              <w:top w:val="single" w:sz="4" w:space="0" w:color="000080"/>
              <w:left w:val="single" w:sz="4" w:space="0" w:color="000080"/>
              <w:bottom w:val="single" w:sz="4" w:space="0" w:color="000080"/>
              <w:right w:val="single" w:sz="4" w:space="0" w:color="000080"/>
            </w:tcBorders>
            <w:shd w:fill="FFFFFF" w:val="clear"/>
            <w:tcMar>
              <w:left w:w="0" w:type="dxa"/>
            </w:tcMar>
          </w:tcPr>
          <w:p>
            <w:pPr>
              <w:pStyle w:val="LOnormal"/>
              <w:keepNext w:val="false"/>
              <w:keepLines w:val="false"/>
              <w:widowControl w:val="false"/>
              <w:shd w:val="clear" w:fill="auto"/>
              <w:spacing w:lineRule="auto" w:line="240" w:before="60" w:after="200"/>
              <w:ind w:left="0" w:right="0" w:hanging="0"/>
              <w:jc w:val="left"/>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r>
          </w:p>
        </w:tc>
      </w:tr>
    </w:tbl>
    <w:p>
      <w:pPr>
        <w:pStyle w:val="LOnormal"/>
        <w:keepNext w:val="false"/>
        <w:keepLines w:val="false"/>
        <w:pageBreakBefore w:val="false"/>
        <w:widowControl w:val="false"/>
        <w:shd w:val="clear" w:fill="auto"/>
        <w:tabs>
          <w:tab w:val="clear" w:pos="720"/>
          <w:tab w:val="left" w:pos="-1560" w:leader="none"/>
          <w:tab w:val="left" w:pos="1418" w:leader="none"/>
          <w:tab w:val="left" w:pos="3402" w:leader="none"/>
          <w:tab w:val="left" w:pos="8505" w:leader="none"/>
          <w:tab w:val="left" w:pos="9638" w:leader="none"/>
        </w:tabs>
        <w:spacing w:lineRule="auto" w:line="240" w:before="0" w:after="12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113" w:after="20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Telefono/CELL. ____________________________________________</w:t>
      </w:r>
    </w:p>
    <w:p>
      <w:pPr>
        <w:pStyle w:val="LOnormal"/>
        <w:keepNext w:val="false"/>
        <w:keepLines w:val="false"/>
        <w:pageBreakBefore w:val="false"/>
        <w:widowControl w:val="false"/>
        <w:shd w:val="clear" w:fill="auto"/>
        <w:spacing w:lineRule="auto" w:line="240" w:before="113" w:after="200"/>
        <w:ind w:left="0" w:right="0" w:hanging="0"/>
        <w:jc w:val="both"/>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 xml:space="preserve">email  </w:t>
      </w: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 xml:space="preserve"> </w:t>
      </w: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___________________________________________________</w:t>
      </w:r>
    </w:p>
    <w:p>
      <w:pPr>
        <w:pStyle w:val="LOnormal"/>
        <w:keepNext w:val="false"/>
        <w:keepLines w:val="false"/>
        <w:pageBreakBefore w:val="false"/>
        <w:widowControl w:val="false"/>
        <w:shd w:val="clear" w:fill="auto"/>
        <w:spacing w:lineRule="auto" w:line="240" w:before="113" w:after="200"/>
        <w:ind w:left="0" w:right="0" w:hanging="0"/>
        <w:jc w:val="both"/>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PEC __________________________________________________ (eventuale)</w:t>
      </w:r>
    </w:p>
    <w:p>
      <w:pPr>
        <w:pStyle w:val="LOnormal"/>
        <w:keepNext w:val="false"/>
        <w:keepLines w:val="false"/>
        <w:pageBreakBefore w:val="false"/>
        <w:widowControl w:val="false"/>
        <w:shd w:val="clear" w:fill="auto"/>
        <w:spacing w:lineRule="auto" w:line="240" w:before="120" w:after="20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consapevole delle sanzioni penali previste dall'art. 76 del D.P.R. 445/2000, per le ipotesi di falsità in atti e dichiarazioni mendaci ivi indicate, ai sensi degli artt. 46 e 47 del medesimo D.P.R. 445/2000, oltre alle conseguenze amministrative previste per le procedure relative agli appalti pubblici,</w:t>
      </w:r>
    </w:p>
    <w:p>
      <w:pPr>
        <w:pStyle w:val="LOnormal"/>
        <w:keepNext w:val="false"/>
        <w:keepLines w:val="false"/>
        <w:pageBreakBefore w:val="false"/>
        <w:widowControl w:val="false"/>
        <w:shd w:val="clear" w:fill="auto"/>
        <w:spacing w:lineRule="auto" w:line="240" w:before="120" w:after="200"/>
        <w:ind w:left="0" w:right="0" w:hanging="0"/>
        <w:jc w:val="center"/>
        <w:rPr>
          <w:rFonts w:ascii="Arial" w:hAnsi="Arial" w:eastAsia="Arial" w:cs="Arial"/>
          <w:b/>
          <w:b/>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none"/>
          <w:shd w:fill="auto" w:val="clear"/>
          <w:vertAlign w:val="baseline"/>
        </w:rPr>
        <w:t>DICHIARA</w:t>
      </w:r>
    </w:p>
    <w:p>
      <w:pPr>
        <w:pStyle w:val="LOnormal"/>
        <w:keepNext w:val="false"/>
        <w:keepLines w:val="false"/>
        <w:pageBreakBefore w:val="false"/>
        <w:widowControl/>
        <w:numPr>
          <w:ilvl w:val="0"/>
          <w:numId w:val="2"/>
        </w:numPr>
        <w:shd w:val="clear" w:fill="auto"/>
        <w:spacing w:lineRule="auto" w:line="240" w:before="0" w:after="0"/>
        <w:ind w:left="360" w:right="0" w:hanging="360"/>
        <w:jc w:val="both"/>
        <w:rPr>
          <w:rFonts w:ascii="Calibri" w:hAnsi="Calibri" w:eastAsia="Calibri" w:cs="Calibri"/>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che il soggetto che richiede di far parte del partenariato di cui all’AVVISO PUBBLICO DI MANIFESTAZIONE DI INTERESSE PER LA RICERCA DI PARTENARIATO DI PROGETTO IN RIFERIMENTO AL BANDO EUROPEO “EUROPEAN URBAN INITIATIVE (EUI-IA)” non si trova in nessuna delle condizioni di esclusione dalla partecipazione alle gare ai sensi dell’art. 80 del D. Lgs. n. 50/2016 e non ricade in casi di incompatibilità o conflitto di interessi previsti dalla normativa vigente</w:t>
      </w:r>
    </w:p>
    <w:p>
      <w:pPr>
        <w:pStyle w:val="LOnormal"/>
        <w:keepNext w:val="false"/>
        <w:keepLines w:val="false"/>
        <w:pageBreakBefore w:val="false"/>
        <w:widowControl/>
        <w:shd w:val="clear" w:fill="auto"/>
        <w:spacing w:lineRule="auto" w:line="240" w:before="0" w:after="0"/>
        <w:ind w:left="36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numPr>
          <w:ilvl w:val="0"/>
          <w:numId w:val="2"/>
        </w:numPr>
        <w:shd w:val="clear" w:fill="auto"/>
        <w:spacing w:lineRule="auto" w:line="240" w:before="0" w:after="0"/>
        <w:ind w:left="360" w:right="0"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che tale soggetto è in possesso dei seguenti requisiti:</w:t>
      </w:r>
    </w:p>
    <w:p>
      <w:pPr>
        <w:pStyle w:val="LOnormal"/>
        <w:keepNext w:val="false"/>
        <w:keepLines w:val="false"/>
        <w:pageBreakBefore w:val="false"/>
        <w:widowControl/>
        <w:numPr>
          <w:ilvl w:val="1"/>
          <w:numId w:val="7"/>
        </w:numPr>
        <w:shd w:val="clear" w:fill="auto"/>
        <w:spacing w:lineRule="auto" w:line="240" w:before="0" w:after="22"/>
        <w:ind w:left="1440" w:right="0"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pieno e libero esercizio dei propri diritti, non in liquidazione volontaria e non sottoposti a procedure concorsuali;</w:t>
      </w:r>
    </w:p>
    <w:p>
      <w:pPr>
        <w:pStyle w:val="LOnormal"/>
        <w:keepNext w:val="false"/>
        <w:keepLines w:val="false"/>
        <w:pageBreakBefore w:val="false"/>
        <w:widowControl/>
        <w:numPr>
          <w:ilvl w:val="1"/>
          <w:numId w:val="7"/>
        </w:numPr>
        <w:shd w:val="clear" w:fill="auto"/>
        <w:spacing w:lineRule="auto" w:line="240" w:before="0" w:after="22"/>
        <w:ind w:left="1440" w:right="0"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operare nel rispetto delle vigenti normative in materia di edilizia ed urbanistica, in materia di tutela ambientale, sicurezza e tutela della salute nei luoghi di lavoro, delle normative per le pari opportunità tra uomo e donna e delle disposizioni in materia di contrattazione collettiva nazionale e territoriale del lavoro con particolare riferimento agli obblighi contributivi e a quanto disposto dagli artt. 4 e 7 della LR 18 settembre 2007, n. 16 “Disposizioni dirette alla tutela del lavoro, al contrasto e all’emersione del lavoro non regolare”;</w:t>
      </w:r>
    </w:p>
    <w:p>
      <w:pPr>
        <w:pStyle w:val="LOnormal"/>
        <w:keepNext w:val="false"/>
        <w:keepLines w:val="false"/>
        <w:pageBreakBefore w:val="false"/>
        <w:widowControl/>
        <w:numPr>
          <w:ilvl w:val="1"/>
          <w:numId w:val="7"/>
        </w:numPr>
        <w:shd w:val="clear" w:fill="auto"/>
        <w:spacing w:lineRule="auto" w:line="240" w:before="0" w:after="22"/>
        <w:ind w:left="1440" w:right="0"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aver restituito agevolazioni pubbliche godute per le quali è stata disposta la restituzione;</w:t>
      </w:r>
    </w:p>
    <w:p>
      <w:pPr>
        <w:pStyle w:val="LOnormal"/>
        <w:keepNext w:val="false"/>
        <w:keepLines w:val="false"/>
        <w:pageBreakBefore w:val="false"/>
        <w:widowControl/>
        <w:numPr>
          <w:ilvl w:val="1"/>
          <w:numId w:val="7"/>
        </w:numPr>
        <w:shd w:val="clear" w:fill="auto"/>
        <w:spacing w:lineRule="auto" w:line="240" w:before="0" w:after="22"/>
        <w:ind w:left="1440" w:right="0"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essere in regola con la disciplina antiriciclaggio di cui al Dlgs 21 novembre 2007, n. 231;</w:t>
      </w:r>
    </w:p>
    <w:p>
      <w:pPr>
        <w:pStyle w:val="LOnormal"/>
        <w:keepNext w:val="false"/>
        <w:keepLines w:val="false"/>
        <w:pageBreakBefore w:val="false"/>
        <w:widowControl/>
        <w:numPr>
          <w:ilvl w:val="1"/>
          <w:numId w:val="7"/>
        </w:numPr>
        <w:shd w:val="clear" w:fill="auto"/>
        <w:spacing w:lineRule="auto" w:line="240" w:before="0" w:after="0"/>
        <w:ind w:left="1440" w:right="0"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essere in regola con gli obblighi contributivi risultante del DURC;</w:t>
      </w:r>
    </w:p>
    <w:p>
      <w:pPr>
        <w:pStyle w:val="LOnormal"/>
        <w:keepNext w:val="false"/>
        <w:keepLines w:val="false"/>
        <w:pageBreakBefore w:val="false"/>
        <w:widowControl/>
        <w:numPr>
          <w:ilvl w:val="1"/>
          <w:numId w:val="7"/>
        </w:numPr>
        <w:shd w:val="clear" w:fill="auto"/>
        <w:spacing w:lineRule="auto" w:line="240" w:before="0" w:after="22"/>
        <w:ind w:left="1440" w:right="0"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non rientrare tra coloro che hanno ricevuto e, successivamente, non rimborsato o depositato in un conto bloccato, gli aiuti individuati quali illegali o incompatibili dalla Commissione europea;</w:t>
      </w:r>
    </w:p>
    <w:p>
      <w:pPr>
        <w:pStyle w:val="LOnormal"/>
        <w:keepNext w:val="false"/>
        <w:keepLines w:val="false"/>
        <w:pageBreakBefore w:val="false"/>
        <w:widowControl/>
        <w:numPr>
          <w:ilvl w:val="1"/>
          <w:numId w:val="7"/>
        </w:numPr>
        <w:shd w:val="clear" w:fill="auto"/>
        <w:spacing w:lineRule="auto" w:line="240" w:before="0" w:after="22"/>
        <w:ind w:left="1440" w:right="0"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non essere stati destinatari, nei tre anni precedenti la data di comunicazione di ammissione alle agevolazioni, di provvedimenti di revoca totale di agevolazioni pubbliche, ad eccezione di quelli derivanti da rinunce da parte delle imprese;</w:t>
      </w:r>
    </w:p>
    <w:p>
      <w:pPr>
        <w:pStyle w:val="LOnormal"/>
        <w:keepNext w:val="false"/>
        <w:keepLines w:val="false"/>
        <w:pageBreakBefore w:val="false"/>
        <w:widowControl/>
        <w:numPr>
          <w:ilvl w:val="1"/>
          <w:numId w:val="7"/>
        </w:numPr>
        <w:shd w:val="clear" w:fill="auto"/>
        <w:spacing w:lineRule="auto" w:line="240" w:before="0" w:after="22"/>
        <w:ind w:left="1440" w:right="0"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non trovarsi in condizioni tali da risultare un’impresa in difficoltà così come definita dagli Orientamenti comunitari sugli aiuti di Stato per il salvataggio e la ristrutturazione delle imprese in difficoltà pubblicati nella Gazzetta Ufficiale dell’Unione europea C244 del 1.10.2004.</w:t>
      </w:r>
    </w:p>
    <w:p>
      <w:pPr>
        <w:pStyle w:val="LOnormal"/>
        <w:keepNext w:val="false"/>
        <w:keepLines w:val="false"/>
        <w:pageBreakBefore w:val="false"/>
        <w:widowControl/>
        <w:numPr>
          <w:ilvl w:val="1"/>
          <w:numId w:val="7"/>
        </w:numPr>
        <w:shd w:val="clear" w:fill="auto"/>
        <w:spacing w:lineRule="auto" w:line="240" w:before="0" w:after="0"/>
        <w:ind w:left="1440" w:right="0" w:hanging="36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non avere contenziosi giuridici in corso con il Comune di Reggio Emilia.</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numPr>
          <w:ilvl w:val="0"/>
          <w:numId w:val="3"/>
        </w:numPr>
        <w:shd w:val="clear" w:fill="auto"/>
        <w:spacing w:lineRule="auto" w:line="240" w:before="0" w:after="0"/>
        <w:ind w:left="720" w:right="0" w:hanging="360"/>
        <w:jc w:val="both"/>
        <w:rPr>
          <w:highlight w:val="none"/>
          <w:shd w:fill="auto" w:val="clear"/>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che tale soggetto possiede la capacità economica di co-finanziare nella misura di almeno il 20% le azioni che vengono proposte nella </w:t>
      </w:r>
      <w:r>
        <w:rPr>
          <w:rFonts w:eastAsia="Arial" w:cs="Arial" w:ascii="Arial" w:hAnsi="Arial"/>
          <w:color w:val="000000"/>
          <w:shd w:fill="auto" w:val="clear"/>
        </w:rPr>
        <w:t xml:space="preserve">proposta </w:t>
      </w: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descrittiva e/o che verranno poste in capo al medesimo in fase di elaborazione progettuale, quale esito di co-progettazione.</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Dichiara inoltre di aver preso visione dell’Informativa per il trattamento dei dati personali </w:t>
      </w: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(Allegato 4).</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Luogo e data___________________________</w:t>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ab/>
        <w:tab/>
        <w:tab/>
      </w:r>
    </w:p>
    <w:p>
      <w:pPr>
        <w:pStyle w:val="LOnormal"/>
        <w:keepNext w:val="false"/>
        <w:keepLines w:val="false"/>
        <w:pageBreakBefore w:val="false"/>
        <w:widowControl w:val="false"/>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A"/>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A"/>
          <w:position w:val="0"/>
          <w:sz w:val="22"/>
          <w:sz w:val="22"/>
          <w:szCs w:val="22"/>
          <w:u w:val="none"/>
          <w:shd w:fill="auto" w:val="clear"/>
          <w:vertAlign w:val="baseline"/>
        </w:rPr>
        <w:tab/>
        <w:tab/>
        <w:tab/>
        <w:tab/>
        <w:tab/>
        <w:tab/>
        <w:tab/>
        <w:t xml:space="preserve">   _______________________________</w:t>
      </w:r>
    </w:p>
    <w:p>
      <w:pPr>
        <w:sectPr>
          <w:type w:val="nextPage"/>
          <w:pgSz w:w="11906" w:h="16838"/>
          <w:pgMar w:left="1134" w:right="1134" w:gutter="0" w:header="0" w:top="1417" w:footer="0" w:bottom="1134"/>
          <w:pgNumType w:fmt="decimal"/>
          <w:formProt w:val="false"/>
          <w:textDirection w:val="lrTb"/>
          <w:docGrid w:type="default" w:linePitch="100" w:charSpace="0"/>
        </w:sectPr>
        <w:pStyle w:val="LOnormal"/>
        <w:rPr/>
      </w:pPr>
      <w:r>
        <w:rPr>
          <w:rFonts w:eastAsia="Arial" w:cs="Arial" w:ascii="Arial" w:hAnsi="Arial"/>
          <w:i/>
        </w:rPr>
        <w:tab/>
        <w:tab/>
        <w:tab/>
        <w:tab/>
        <w:tab/>
        <w:tab/>
        <w:tab/>
        <w:t xml:space="preserve"> Timbro e firma del Legale Rappresentante</w:t>
      </w:r>
      <w:r>
        <w:br w:type="page"/>
      </w:r>
    </w:p>
    <w:p>
      <w:pPr>
        <w:pStyle w:val="LOnormal"/>
        <w:keepNext w:val="false"/>
        <w:keepLines w:val="false"/>
        <w:widowControl w:val="false"/>
        <w:shd w:val="clear" w:fill="auto"/>
        <w:spacing w:lineRule="auto" w:line="240" w:before="0" w:after="0"/>
        <w:ind w:left="0" w:right="0" w:hanging="0"/>
        <w:jc w:val="right"/>
        <w:rPr>
          <w:rFonts w:ascii="Liberation Serif" w:hAnsi="Liberation Serif" w:eastAsia="Liberation Serif" w:cs="Liberation Serif"/>
          <w:b w:val="false"/>
          <w:b w:val="false"/>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t>ALLEGATO 3</w:t>
      </w:r>
    </w:p>
    <w:p>
      <w:pPr>
        <w:pStyle w:val="LOnormal"/>
        <w:keepNext w:val="false"/>
        <w:keepLines w:val="false"/>
        <w:pageBreakBefore w:val="false"/>
        <w:widowControl w:val="false"/>
        <w:shd w:val="clear" w:fill="auto"/>
        <w:spacing w:lineRule="auto" w:line="240" w:before="0" w:after="0"/>
        <w:ind w:left="0" w:right="0" w:hanging="0"/>
        <w:jc w:val="right"/>
        <w:rPr>
          <w:rFonts w:ascii="Arial" w:hAnsi="Arial" w:eastAsia="Arial" w:cs="Arial"/>
          <w:b/>
          <w:b/>
          <w:i w:val="false"/>
          <w:i w:val="false"/>
          <w:caps w:val="false"/>
          <w:smallCaps w:val="false"/>
          <w:strike w:val="false"/>
          <w:dstrike w:val="false"/>
          <w:color w:val="00000A"/>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A"/>
          <w:position w:val="0"/>
          <w:sz w:val="24"/>
          <w:sz w:val="24"/>
          <w:szCs w:val="24"/>
          <w:u w:val="none"/>
          <w:shd w:fill="auto" w:val="clear"/>
          <w:vertAlign w:val="baseline"/>
        </w:rPr>
      </w:r>
    </w:p>
    <w:p>
      <w:pPr>
        <w:pStyle w:val="LOnormal"/>
        <w:rPr>
          <w:rFonts w:ascii="Arial" w:hAnsi="Arial" w:eastAsia="Arial" w:cs="Arial"/>
          <w:b/>
          <w:b/>
        </w:rPr>
      </w:pPr>
      <w:r>
        <w:rPr>
          <w:rFonts w:eastAsia="Arial" w:cs="Arial" w:ascii="Arial" w:hAnsi="Arial"/>
          <w:b/>
          <w:sz w:val="24"/>
          <w:szCs w:val="24"/>
        </w:rPr>
        <w:t xml:space="preserve">PROPOSTA PROGETTUALE </w:t>
      </w:r>
    </w:p>
    <w:tbl>
      <w:tblPr>
        <w:tblStyle w:val="Table5"/>
        <w:tblW w:w="9212" w:type="dxa"/>
        <w:jc w:val="left"/>
        <w:tblInd w:w="69" w:type="dxa"/>
        <w:tblLayout w:type="fixed"/>
        <w:tblCellMar>
          <w:top w:w="0" w:type="dxa"/>
          <w:left w:w="108" w:type="dxa"/>
          <w:bottom w:w="0" w:type="dxa"/>
          <w:right w:w="108" w:type="dxa"/>
        </w:tblCellMar>
        <w:tblLook w:val="0000"/>
      </w:tblPr>
      <w:tblGrid>
        <w:gridCol w:w="3967"/>
        <w:gridCol w:w="5244"/>
      </w:tblGrid>
      <w:tr>
        <w:trPr/>
        <w:tc>
          <w:tcPr>
            <w:tcW w:w="3967"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b/>
                <w:b/>
              </w:rPr>
            </w:pPr>
            <w:r>
              <w:rPr>
                <w:rFonts w:eastAsia="Arial" w:cs="Arial" w:ascii="Arial" w:hAnsi="Arial"/>
                <w:b/>
              </w:rPr>
              <w:t xml:space="preserve">Titolo del progetto </w:t>
            </w:r>
          </w:p>
        </w:tc>
        <w:tc>
          <w:tcPr>
            <w:tcW w:w="5244"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color w:val="666666"/>
              </w:rPr>
            </w:pPr>
            <w:r>
              <w:rPr>
                <w:rFonts w:eastAsia="Arial" w:cs="Arial" w:ascii="Arial" w:hAnsi="Arial"/>
                <w:color w:val="666666"/>
              </w:rPr>
              <w:t>Massimo 250 caratteri spazi inclusi</w:t>
            </w:r>
          </w:p>
        </w:tc>
      </w:tr>
      <w:tr>
        <w:trPr>
          <w:trHeight w:val="947" w:hRule="atLeast"/>
        </w:trPr>
        <w:tc>
          <w:tcPr>
            <w:tcW w:w="3967"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rPr>
            </w:pPr>
            <w:r>
              <w:rPr>
                <w:rFonts w:eastAsia="Arial" w:cs="Arial" w:ascii="Arial" w:hAnsi="Arial"/>
              </w:rPr>
              <w:t>Descrizione delle competenze ed esperienze di ciascun partner</w:t>
            </w:r>
          </w:p>
          <w:p>
            <w:pPr>
              <w:pStyle w:val="LOnormal"/>
              <w:widowControl w:val="false"/>
              <w:spacing w:lineRule="auto" w:line="240" w:before="0" w:after="0"/>
              <w:rPr>
                <w:rFonts w:ascii="Arial" w:hAnsi="Arial" w:eastAsia="Arial" w:cs="Arial"/>
              </w:rPr>
            </w:pPr>
            <w:r>
              <w:rPr>
                <w:rFonts w:eastAsia="Arial" w:cs="Arial" w:ascii="Arial" w:hAnsi="Arial"/>
                <w:color w:val="800000"/>
                <w:sz w:val="18"/>
                <w:szCs w:val="18"/>
              </w:rPr>
              <w:t>[max 20 punti]</w:t>
            </w:r>
          </w:p>
        </w:tc>
        <w:tc>
          <w:tcPr>
            <w:tcW w:w="5244"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color w:val="666666"/>
              </w:rPr>
            </w:pPr>
            <w:r>
              <w:rPr>
                <w:rFonts w:eastAsia="Arial" w:cs="Arial" w:ascii="Arial" w:hAnsi="Arial"/>
                <w:color w:val="666666"/>
              </w:rPr>
              <w:t>Massimo 5000 caratteri spazi inclusi</w:t>
            </w:r>
          </w:p>
        </w:tc>
      </w:tr>
      <w:tr>
        <w:trPr>
          <w:trHeight w:val="947" w:hRule="atLeast"/>
        </w:trPr>
        <w:tc>
          <w:tcPr>
            <w:tcW w:w="3967"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rPr>
            </w:pPr>
            <w:r>
              <w:rPr>
                <w:rFonts w:eastAsia="Arial" w:cs="Arial" w:ascii="Arial" w:hAnsi="Arial"/>
              </w:rPr>
              <w:t>Composizione del raggruppamento e descrizione dei ruoli specifici svolti nel progetto da ciascun partner</w:t>
            </w:r>
          </w:p>
          <w:p>
            <w:pPr>
              <w:pStyle w:val="LOnormal"/>
              <w:widowControl w:val="false"/>
              <w:spacing w:lineRule="auto" w:line="240" w:before="0" w:after="0"/>
              <w:rPr>
                <w:rFonts w:ascii="Arial" w:hAnsi="Arial" w:eastAsia="Arial" w:cs="Arial"/>
              </w:rPr>
            </w:pPr>
            <w:r>
              <w:rPr>
                <w:rFonts w:eastAsia="Arial" w:cs="Arial" w:ascii="Arial" w:hAnsi="Arial"/>
                <w:color w:val="800000"/>
                <w:sz w:val="18"/>
                <w:szCs w:val="18"/>
              </w:rPr>
              <w:t>[max 20 punti]</w:t>
            </w:r>
          </w:p>
        </w:tc>
        <w:tc>
          <w:tcPr>
            <w:tcW w:w="5244"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color w:val="666666"/>
              </w:rPr>
            </w:pPr>
            <w:r>
              <w:rPr>
                <w:rFonts w:eastAsia="Arial" w:cs="Arial" w:ascii="Arial" w:hAnsi="Arial"/>
                <w:color w:val="666666"/>
              </w:rPr>
              <w:t>Massimo 5000 caratteri spazi inclusi</w:t>
            </w:r>
          </w:p>
        </w:tc>
      </w:tr>
      <w:tr>
        <w:trPr/>
        <w:tc>
          <w:tcPr>
            <w:tcW w:w="3967"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pPr>
            <w:r>
              <w:rPr>
                <w:rFonts w:eastAsia="Arial" w:cs="Arial" w:ascii="Arial" w:hAnsi="Arial"/>
              </w:rPr>
              <w:t xml:space="preserve">Descrizione dei contenuti progettuali evidenziando il forte livello di innovazione </w:t>
            </w:r>
          </w:p>
          <w:p>
            <w:pPr>
              <w:pStyle w:val="LOnormal"/>
              <w:widowControl w:val="false"/>
              <w:spacing w:lineRule="auto" w:line="240" w:before="0" w:after="0"/>
              <w:rPr>
                <w:rFonts w:ascii="Arial" w:hAnsi="Arial" w:eastAsia="Arial" w:cs="Arial"/>
              </w:rPr>
            </w:pPr>
            <w:r>
              <w:rPr>
                <w:rFonts w:eastAsia="Arial" w:cs="Arial" w:ascii="Arial" w:hAnsi="Arial"/>
                <w:color w:val="800000"/>
                <w:sz w:val="18"/>
                <w:szCs w:val="18"/>
              </w:rPr>
              <w:t>[max 35 punti]</w:t>
            </w:r>
          </w:p>
        </w:tc>
        <w:tc>
          <w:tcPr>
            <w:tcW w:w="5244"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color w:val="666666"/>
              </w:rPr>
            </w:pPr>
            <w:r>
              <w:rPr>
                <w:rFonts w:eastAsia="Arial" w:cs="Arial" w:ascii="Arial" w:hAnsi="Arial"/>
                <w:color w:val="666666"/>
              </w:rPr>
              <w:t>Massimo 5000 caratteri spazi inclusi</w:t>
            </w:r>
          </w:p>
          <w:p>
            <w:pPr>
              <w:pStyle w:val="LOnormal"/>
              <w:widowControl w:val="false"/>
              <w:spacing w:lineRule="auto" w:line="240" w:before="0" w:after="0"/>
              <w:rPr>
                <w:rFonts w:ascii="Arial" w:hAnsi="Arial" w:eastAsia="Arial" w:cs="Arial"/>
                <w:color w:val="666666"/>
              </w:rPr>
            </w:pPr>
            <w:r>
              <w:rPr>
                <w:rFonts w:eastAsia="Arial" w:cs="Arial" w:ascii="Arial" w:hAnsi="Arial"/>
                <w:color w:val="666666"/>
              </w:rPr>
            </w:r>
          </w:p>
          <w:p>
            <w:pPr>
              <w:pStyle w:val="LOnormal"/>
              <w:widowControl w:val="false"/>
              <w:spacing w:lineRule="auto" w:line="240" w:before="0" w:after="0"/>
              <w:rPr>
                <w:rFonts w:ascii="Arial" w:hAnsi="Arial" w:eastAsia="Arial" w:cs="Arial"/>
                <w:color w:val="666666"/>
              </w:rPr>
            </w:pPr>
            <w:r>
              <w:rPr>
                <w:rFonts w:eastAsia="Arial" w:cs="Arial" w:ascii="Arial" w:hAnsi="Arial"/>
                <w:color w:val="666666"/>
              </w:rPr>
            </w:r>
          </w:p>
        </w:tc>
      </w:tr>
      <w:tr>
        <w:trPr/>
        <w:tc>
          <w:tcPr>
            <w:tcW w:w="3967"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rPr>
            </w:pPr>
            <w:r>
              <w:rPr>
                <w:rFonts w:eastAsia="Arial" w:cs="Arial" w:ascii="Arial" w:hAnsi="Arial"/>
              </w:rPr>
              <w:t>Contributo tecnico scientifico della proposta</w:t>
            </w:r>
          </w:p>
          <w:p>
            <w:pPr>
              <w:pStyle w:val="LOnormal"/>
              <w:widowControl w:val="false"/>
              <w:spacing w:lineRule="auto" w:line="240" w:before="0" w:after="0"/>
              <w:rPr>
                <w:rFonts w:ascii="Arial" w:hAnsi="Arial" w:eastAsia="Arial" w:cs="Arial"/>
              </w:rPr>
            </w:pPr>
            <w:r>
              <w:rPr>
                <w:rFonts w:eastAsia="Arial" w:cs="Arial" w:ascii="Arial" w:hAnsi="Arial"/>
                <w:color w:val="800000"/>
                <w:sz w:val="18"/>
                <w:szCs w:val="18"/>
              </w:rPr>
              <w:t>[max 10 punti]</w:t>
            </w:r>
          </w:p>
        </w:tc>
        <w:tc>
          <w:tcPr>
            <w:tcW w:w="5244"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color w:val="666666"/>
              </w:rPr>
            </w:pPr>
            <w:r>
              <w:rPr>
                <w:rFonts w:eastAsia="Arial" w:cs="Arial" w:ascii="Arial" w:hAnsi="Arial"/>
                <w:color w:val="666666"/>
              </w:rPr>
              <w:t>Massimo 3000 caratteri spazi inclusi</w:t>
            </w:r>
          </w:p>
        </w:tc>
      </w:tr>
      <w:tr>
        <w:trPr/>
        <w:tc>
          <w:tcPr>
            <w:tcW w:w="3967"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sz w:val="16"/>
                <w:szCs w:val="16"/>
              </w:rPr>
            </w:pPr>
            <w:r>
              <w:rPr>
                <w:rFonts w:eastAsia="Arial" w:cs="Arial" w:ascii="Arial" w:hAnsi="Arial"/>
              </w:rPr>
              <w:t xml:space="preserve">Durata del progetto </w:t>
            </w:r>
            <w:r>
              <w:rPr>
                <w:rFonts w:eastAsia="Arial" w:cs="Arial" w:ascii="Arial" w:hAnsi="Arial"/>
                <w:sz w:val="16"/>
                <w:szCs w:val="16"/>
              </w:rPr>
              <w:t>(max 3,5 anni)</w:t>
            </w:r>
          </w:p>
        </w:tc>
        <w:tc>
          <w:tcPr>
            <w:tcW w:w="5244"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color w:val="666666"/>
              </w:rPr>
            </w:pPr>
            <w:r>
              <w:rPr>
                <w:rFonts w:eastAsia="Arial" w:cs="Arial" w:ascii="Arial" w:hAnsi="Arial"/>
                <w:color w:val="666666"/>
              </w:rPr>
              <w:t>Massimo 500 caratteri spazi inclusi</w:t>
            </w:r>
          </w:p>
        </w:tc>
      </w:tr>
      <w:tr>
        <w:trPr/>
        <w:tc>
          <w:tcPr>
            <w:tcW w:w="3967"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rPr>
            </w:pPr>
            <w:r>
              <w:rPr>
                <w:rFonts w:eastAsia="Arial" w:cs="Arial" w:ascii="Arial" w:hAnsi="Arial"/>
              </w:rPr>
              <w:t>Costo presunto del progetto complessivo, quota di cofinanziamento prevista e descrizione della sostenibilità finanziaria</w:t>
            </w:r>
          </w:p>
          <w:p>
            <w:pPr>
              <w:pStyle w:val="LOnormal"/>
              <w:widowControl w:val="false"/>
              <w:spacing w:lineRule="auto" w:line="240" w:before="0" w:after="0"/>
              <w:rPr>
                <w:rFonts w:ascii="Arial" w:hAnsi="Arial" w:eastAsia="Arial" w:cs="Arial"/>
              </w:rPr>
            </w:pPr>
            <w:r>
              <w:rPr>
                <w:rFonts w:eastAsia="Arial" w:cs="Arial" w:ascii="Arial" w:hAnsi="Arial"/>
                <w:color w:val="800000"/>
                <w:sz w:val="18"/>
                <w:szCs w:val="18"/>
              </w:rPr>
              <w:t>[max 15 punti]</w:t>
            </w:r>
          </w:p>
        </w:tc>
        <w:tc>
          <w:tcPr>
            <w:tcW w:w="5244"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color w:val="666666"/>
              </w:rPr>
            </w:pPr>
            <w:r>
              <w:rPr>
                <w:rFonts w:eastAsia="Arial" w:cs="Arial" w:ascii="Arial" w:hAnsi="Arial"/>
                <w:color w:val="666666"/>
              </w:rPr>
              <w:t>Massimo 3000 caratteri spazi inclusi</w:t>
            </w:r>
          </w:p>
          <w:p>
            <w:pPr>
              <w:pStyle w:val="LOnormal"/>
              <w:widowControl w:val="false"/>
              <w:spacing w:lineRule="auto" w:line="240" w:before="0" w:after="0"/>
              <w:rPr>
                <w:rFonts w:ascii="Arial" w:hAnsi="Arial" w:eastAsia="Arial" w:cs="Arial"/>
                <w:color w:val="666666"/>
              </w:rPr>
            </w:pPr>
            <w:r>
              <w:rPr>
                <w:rFonts w:eastAsia="Arial" w:cs="Arial" w:ascii="Arial" w:hAnsi="Arial"/>
                <w:color w:val="666666"/>
              </w:rPr>
            </w:r>
          </w:p>
          <w:p>
            <w:pPr>
              <w:pStyle w:val="LOnormal"/>
              <w:widowControl w:val="false"/>
              <w:spacing w:lineRule="auto" w:line="240" w:before="0" w:after="0"/>
              <w:rPr>
                <w:rFonts w:ascii="Arial" w:hAnsi="Arial" w:eastAsia="Arial" w:cs="Arial"/>
                <w:color w:val="666666"/>
              </w:rPr>
            </w:pPr>
            <w:r>
              <w:rPr>
                <w:rFonts w:eastAsia="Arial" w:cs="Arial" w:ascii="Arial" w:hAnsi="Arial"/>
                <w:color w:val="666666"/>
              </w:rPr>
            </w:r>
          </w:p>
        </w:tc>
      </w:tr>
      <w:tr>
        <w:trPr>
          <w:trHeight w:val="277" w:hRule="atLeast"/>
        </w:trPr>
        <w:tc>
          <w:tcPr>
            <w:tcW w:w="9211" w:type="dxa"/>
            <w:gridSpan w:val="2"/>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jc w:val="both"/>
              <w:rPr>
                <w:rFonts w:ascii="Arial" w:hAnsi="Arial" w:eastAsia="Arial" w:cs="Arial"/>
                <w:sz w:val="18"/>
                <w:szCs w:val="18"/>
              </w:rPr>
            </w:pPr>
            <w:r>
              <w:rPr>
                <w:rFonts w:eastAsia="Arial" w:cs="Arial" w:ascii="Arial" w:hAnsi="Arial"/>
                <w:sz w:val="16"/>
                <w:szCs w:val="16"/>
              </w:rPr>
              <w:t>Note: Nella redazione della proposta si faccia riferimento alle indicazioni contenute nel bando EUROPEAN URBAN INITIATIVE – INNOVATIVE ACTIONS, FIRST CALL FOR PROPOSALS 10/10/2022 – 19/01/2023 (Terms of Reference). La redazione del costo presunto di progetto dovrà considerare la presenza di ‘Transfert Partner’ non ancora selezionati.</w:t>
            </w:r>
          </w:p>
        </w:tc>
      </w:tr>
    </w:tbl>
    <w:p>
      <w:pPr>
        <w:pStyle w:val="LOnormal"/>
        <w:rPr>
          <w:rFonts w:ascii="Arial" w:hAnsi="Arial" w:eastAsia="Arial" w:cs="Arial"/>
          <w:b/>
          <w:b/>
          <w:sz w:val="24"/>
          <w:szCs w:val="24"/>
        </w:rPr>
      </w:pPr>
      <w:r>
        <w:rPr>
          <w:rFonts w:eastAsia="Arial" w:cs="Arial" w:ascii="Arial" w:hAnsi="Arial"/>
          <w:b/>
          <w:sz w:val="24"/>
          <w:szCs w:val="24"/>
        </w:rPr>
      </w:r>
    </w:p>
    <w:p>
      <w:pPr>
        <w:pStyle w:val="LOnormal"/>
        <w:rPr>
          <w:rFonts w:ascii="Arial" w:hAnsi="Arial" w:eastAsia="Arial" w:cs="Arial"/>
          <w:color w:val="FF0000"/>
          <w:sz w:val="18"/>
          <w:szCs w:val="18"/>
          <w:highlight w:val="yellow"/>
        </w:rPr>
      </w:pPr>
      <w:r>
        <w:rPr>
          <w:rFonts w:eastAsia="Arial" w:cs="Arial" w:ascii="Arial" w:hAnsi="Arial"/>
          <w:b/>
          <w:sz w:val="24"/>
          <w:szCs w:val="24"/>
        </w:rPr>
        <w:t xml:space="preserve">SCHEDA DELIVERY PARTNER </w:t>
      </w:r>
      <w:r>
        <w:rPr>
          <w:rFonts w:eastAsia="Arial" w:cs="Arial" w:ascii="Arial" w:hAnsi="Arial"/>
          <w:b/>
          <w:sz w:val="20"/>
          <w:szCs w:val="20"/>
        </w:rPr>
        <w:t xml:space="preserve"> </w:t>
      </w:r>
    </w:p>
    <w:tbl>
      <w:tblPr>
        <w:tblStyle w:val="Table6"/>
        <w:tblW w:w="9225" w:type="dxa"/>
        <w:jc w:val="left"/>
        <w:tblInd w:w="69" w:type="dxa"/>
        <w:tblLayout w:type="fixed"/>
        <w:tblCellMar>
          <w:top w:w="0" w:type="dxa"/>
          <w:left w:w="108" w:type="dxa"/>
          <w:bottom w:w="0" w:type="dxa"/>
          <w:right w:w="108" w:type="dxa"/>
        </w:tblCellMar>
        <w:tblLook w:val="0000"/>
      </w:tblPr>
      <w:tblGrid>
        <w:gridCol w:w="3299"/>
        <w:gridCol w:w="5925"/>
      </w:tblGrid>
      <w:tr>
        <w:trPr/>
        <w:tc>
          <w:tcPr>
            <w:tcW w:w="3299"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b/>
                <w:b/>
                <w:shd w:fill="auto" w:val="clear"/>
              </w:rPr>
            </w:pPr>
            <w:r>
              <w:rPr>
                <w:rFonts w:eastAsia="Arial" w:cs="Arial" w:ascii="Arial" w:hAnsi="Arial"/>
                <w:b/>
              </w:rPr>
              <w:t xml:space="preserve">Partner </w:t>
            </w:r>
          </w:p>
        </w:tc>
        <w:tc>
          <w:tcPr>
            <w:tcW w:w="5925"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color w:val="808080"/>
              </w:rPr>
            </w:pPr>
            <w:r>
              <w:rPr>
                <w:rFonts w:eastAsia="Arial" w:cs="Arial" w:ascii="Arial" w:hAnsi="Arial"/>
                <w:color w:val="808080"/>
              </w:rPr>
              <w:t>Inserire nome dell’organizzazione</w:t>
            </w:r>
          </w:p>
          <w:p>
            <w:pPr>
              <w:pStyle w:val="LOnormal"/>
              <w:widowControl w:val="false"/>
              <w:spacing w:lineRule="auto" w:line="240" w:before="0" w:after="0"/>
              <w:rPr>
                <w:rFonts w:ascii="Arial" w:hAnsi="Arial" w:eastAsia="Arial" w:cs="Arial"/>
                <w:color w:val="548DD4"/>
                <w:sz w:val="16"/>
                <w:szCs w:val="16"/>
                <w:shd w:fill="auto" w:val="clear"/>
              </w:rPr>
            </w:pPr>
            <w:r>
              <w:rPr>
                <w:rFonts w:eastAsia="Arial" w:cs="Arial" w:ascii="Arial" w:hAnsi="Arial"/>
                <w:color w:val="808080"/>
                <w:sz w:val="16"/>
                <w:szCs w:val="16"/>
              </w:rPr>
              <w:t>(compilare per ciascun componente del raggruppamento)</w:t>
            </w:r>
          </w:p>
        </w:tc>
      </w:tr>
      <w:tr>
        <w:trPr/>
        <w:tc>
          <w:tcPr>
            <w:tcW w:w="3299"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shd w:fill="auto" w:val="clear"/>
              </w:rPr>
            </w:pPr>
            <w:r>
              <w:rPr>
                <w:rFonts w:eastAsia="Arial" w:cs="Arial" w:ascii="Arial" w:hAnsi="Arial"/>
                <w:shd w:fill="auto" w:val="clear"/>
              </w:rPr>
              <w:t>Indirizzo</w:t>
            </w:r>
          </w:p>
        </w:tc>
        <w:tc>
          <w:tcPr>
            <w:tcW w:w="5925"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color w:val="548DD4"/>
                <w:shd w:fill="auto" w:val="clear"/>
              </w:rPr>
            </w:pPr>
            <w:r>
              <w:rPr>
                <w:rFonts w:eastAsia="Arial" w:cs="Arial" w:ascii="Arial" w:hAnsi="Arial"/>
                <w:color w:val="548DD4"/>
                <w:shd w:fill="auto" w:val="clear"/>
              </w:rPr>
            </w:r>
          </w:p>
        </w:tc>
      </w:tr>
      <w:tr>
        <w:trPr/>
        <w:tc>
          <w:tcPr>
            <w:tcW w:w="3299" w:type="dxa"/>
            <w:tcBorders>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color w:val="000000"/>
                <w:highlight w:val="none"/>
                <w:shd w:fill="auto" w:val="clear"/>
              </w:rPr>
            </w:pPr>
            <w:r>
              <w:rPr>
                <w:rFonts w:eastAsia="Arial" w:cs="Arial" w:ascii="Arial" w:hAnsi="Arial"/>
                <w:color w:val="000000"/>
                <w:shd w:fill="auto" w:val="clear"/>
              </w:rPr>
              <w:t xml:space="preserve">Tipologia di ruolo svolto nel progetto </w:t>
            </w:r>
          </w:p>
        </w:tc>
        <w:tc>
          <w:tcPr>
            <w:tcW w:w="5925" w:type="dxa"/>
            <w:tcBorders>
              <w:left w:val="single" w:sz="4" w:space="0" w:color="000001"/>
              <w:bottom w:val="single" w:sz="4" w:space="0" w:color="000001"/>
              <w:right w:val="single" w:sz="4" w:space="0" w:color="000001"/>
            </w:tcBorders>
            <w:shd w:fill="FFFFFF" w:val="clear"/>
          </w:tcPr>
          <w:p>
            <w:pPr>
              <w:pStyle w:val="LOnormal"/>
              <w:widowControl w:val="false"/>
              <w:numPr>
                <w:ilvl w:val="0"/>
                <w:numId w:val="4"/>
              </w:numPr>
              <w:tabs>
                <w:tab w:val="clear" w:pos="720"/>
                <w:tab w:val="left" w:pos="-4331" w:leader="none"/>
              </w:tabs>
              <w:spacing w:lineRule="auto" w:line="240" w:before="0" w:after="0"/>
              <w:ind w:left="720" w:hanging="360"/>
              <w:jc w:val="both"/>
              <w:rPr>
                <w:rFonts w:ascii="Arial" w:hAnsi="Arial" w:eastAsia="Arial" w:cs="Arial"/>
                <w:color w:val="000000"/>
                <w:sz w:val="20"/>
                <w:szCs w:val="20"/>
                <w:u w:val="none"/>
              </w:rPr>
            </w:pPr>
            <w:r>
              <w:rPr>
                <w:rFonts w:eastAsia="Arial" w:cs="Arial" w:ascii="Arial" w:hAnsi="Arial"/>
                <w:color w:val="000000"/>
                <w:sz w:val="20"/>
                <w:szCs w:val="20"/>
              </w:rPr>
              <w:t>Rappresentante del raggruppamento</w:t>
            </w:r>
          </w:p>
          <w:p>
            <w:pPr>
              <w:pStyle w:val="LOnormal"/>
              <w:widowControl w:val="false"/>
              <w:numPr>
                <w:ilvl w:val="0"/>
                <w:numId w:val="4"/>
              </w:numPr>
              <w:tabs>
                <w:tab w:val="clear" w:pos="720"/>
                <w:tab w:val="left" w:pos="-4331" w:leader="none"/>
              </w:tabs>
              <w:spacing w:lineRule="auto" w:line="240" w:before="0" w:after="0"/>
              <w:ind w:left="720" w:hanging="360"/>
              <w:jc w:val="both"/>
              <w:rPr>
                <w:rFonts w:ascii="Arial" w:hAnsi="Arial" w:eastAsia="Arial" w:cs="Arial"/>
                <w:color w:val="000000"/>
                <w:sz w:val="20"/>
                <w:szCs w:val="20"/>
                <w:u w:val="none"/>
              </w:rPr>
            </w:pPr>
            <w:r>
              <w:rPr>
                <w:rFonts w:eastAsia="Arial" w:cs="Arial" w:ascii="Arial" w:hAnsi="Arial"/>
                <w:color w:val="000000"/>
                <w:sz w:val="20"/>
                <w:szCs w:val="20"/>
              </w:rPr>
              <w:t>Collaboratore</w:t>
            </w:r>
          </w:p>
          <w:p>
            <w:pPr>
              <w:pStyle w:val="LOnormal"/>
              <w:widowControl w:val="false"/>
              <w:tabs>
                <w:tab w:val="clear" w:pos="720"/>
                <w:tab w:val="left" w:pos="-4331" w:leader="none"/>
              </w:tabs>
              <w:spacing w:lineRule="auto" w:line="240" w:before="0" w:after="0"/>
              <w:ind w:left="0" w:hanging="0"/>
              <w:jc w:val="both"/>
              <w:rPr>
                <w:rFonts w:ascii="Arial" w:hAnsi="Arial" w:eastAsia="Arial" w:cs="Arial"/>
                <w:color w:val="808080"/>
                <w:sz w:val="20"/>
                <w:szCs w:val="20"/>
              </w:rPr>
            </w:pPr>
            <w:r>
              <w:rPr>
                <w:rFonts w:eastAsia="Arial" w:cs="Arial" w:ascii="Arial" w:hAnsi="Arial"/>
                <w:color w:val="808080"/>
                <w:sz w:val="20"/>
                <w:szCs w:val="20"/>
              </w:rPr>
            </w:r>
          </w:p>
          <w:p>
            <w:pPr>
              <w:pStyle w:val="LOnormal"/>
              <w:widowControl w:val="false"/>
              <w:spacing w:lineRule="auto" w:line="240" w:before="0" w:after="0"/>
              <w:rPr>
                <w:rFonts w:ascii="Arial" w:hAnsi="Arial" w:eastAsia="Arial" w:cs="Arial"/>
                <w:color w:val="808080"/>
                <w:sz w:val="16"/>
                <w:szCs w:val="16"/>
              </w:rPr>
            </w:pPr>
            <w:r>
              <w:rPr>
                <w:rFonts w:eastAsia="Arial" w:cs="Arial" w:ascii="Arial" w:hAnsi="Arial"/>
                <w:color w:val="808080"/>
                <w:sz w:val="16"/>
                <w:szCs w:val="16"/>
              </w:rPr>
              <w:t>(Barrare la casella in base al ruolo svolto)</w:t>
            </w:r>
          </w:p>
        </w:tc>
      </w:tr>
      <w:tr>
        <w:trPr/>
        <w:tc>
          <w:tcPr>
            <w:tcW w:w="3299"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shd w:fill="auto" w:val="clear"/>
              </w:rPr>
            </w:pPr>
            <w:r>
              <w:rPr>
                <w:rFonts w:eastAsia="Arial" w:cs="Arial" w:ascii="Arial" w:hAnsi="Arial"/>
                <w:shd w:fill="auto" w:val="clear"/>
              </w:rPr>
              <w:t>Persona di riferimento, nome cognome, telefono e indirizzo mail</w:t>
            </w:r>
          </w:p>
        </w:tc>
        <w:tc>
          <w:tcPr>
            <w:tcW w:w="5925"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color w:val="808080"/>
                <w:shd w:fill="auto" w:val="clear"/>
              </w:rPr>
            </w:pPr>
            <w:r>
              <w:rPr>
                <w:rFonts w:eastAsia="Arial" w:cs="Arial" w:ascii="Arial" w:hAnsi="Arial"/>
                <w:i/>
                <w:color w:val="808080"/>
                <w:shd w:fill="auto" w:val="clear"/>
              </w:rPr>
              <w:t xml:space="preserve"> </w:t>
            </w:r>
          </w:p>
        </w:tc>
      </w:tr>
      <w:tr>
        <w:trPr/>
        <w:tc>
          <w:tcPr>
            <w:tcW w:w="3299"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shd w:fill="auto" w:val="clear"/>
              </w:rPr>
            </w:pPr>
            <w:r>
              <w:rPr>
                <w:rFonts w:eastAsia="Arial" w:cs="Arial" w:ascii="Arial" w:hAnsi="Arial"/>
                <w:shd w:fill="auto" w:val="clear"/>
              </w:rPr>
              <w:t>Legale rappresentante, nome cognome, telefono e indirizzo mail</w:t>
            </w:r>
          </w:p>
        </w:tc>
        <w:tc>
          <w:tcPr>
            <w:tcW w:w="5925"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i/>
                <w:i/>
                <w:color w:val="808080"/>
                <w:shd w:fill="auto" w:val="clear"/>
              </w:rPr>
            </w:pPr>
            <w:r>
              <w:rPr>
                <w:rFonts w:eastAsia="Arial" w:cs="Arial" w:ascii="Arial" w:hAnsi="Arial"/>
                <w:i/>
                <w:color w:val="808080"/>
                <w:shd w:fill="auto" w:val="clear"/>
              </w:rPr>
            </w:r>
          </w:p>
        </w:tc>
      </w:tr>
      <w:tr>
        <w:trPr/>
        <w:tc>
          <w:tcPr>
            <w:tcW w:w="3299"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shd w:fill="auto" w:val="clear"/>
              </w:rPr>
            </w:pPr>
            <w:r>
              <w:rPr>
                <w:rFonts w:eastAsia="Arial" w:cs="Arial" w:ascii="Arial" w:hAnsi="Arial"/>
                <w:shd w:fill="auto" w:val="clear"/>
              </w:rPr>
              <w:t>CF / Partita IVA</w:t>
            </w:r>
          </w:p>
        </w:tc>
        <w:tc>
          <w:tcPr>
            <w:tcW w:w="5925"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i/>
                <w:i/>
                <w:color w:val="808080"/>
                <w:shd w:fill="auto" w:val="clear"/>
              </w:rPr>
            </w:pPr>
            <w:r>
              <w:rPr>
                <w:rFonts w:eastAsia="Arial" w:cs="Arial" w:ascii="Arial" w:hAnsi="Arial"/>
                <w:i/>
                <w:color w:val="808080"/>
                <w:shd w:fill="auto" w:val="clear"/>
              </w:rPr>
            </w:r>
          </w:p>
        </w:tc>
      </w:tr>
      <w:tr>
        <w:trPr/>
        <w:tc>
          <w:tcPr>
            <w:tcW w:w="3299" w:type="dxa"/>
            <w:tcBorders>
              <w:top w:val="single" w:sz="4" w:space="0" w:color="000001"/>
              <w:left w:val="single" w:sz="4" w:space="0" w:color="000001"/>
              <w:bottom w:val="single" w:sz="4" w:space="0" w:color="000001"/>
              <w:right w:val="single" w:sz="4" w:space="0" w:color="000001"/>
            </w:tcBorders>
            <w:shd w:fill="E5DFEC" w:val="clear"/>
          </w:tcPr>
          <w:p>
            <w:pPr>
              <w:pStyle w:val="LOnormal"/>
              <w:widowControl w:val="false"/>
              <w:spacing w:lineRule="auto" w:line="240" w:before="0" w:after="0"/>
              <w:rPr>
                <w:rFonts w:ascii="Arial" w:hAnsi="Arial" w:eastAsia="Arial" w:cs="Arial"/>
                <w:shd w:fill="auto" w:val="clear"/>
              </w:rPr>
            </w:pPr>
            <w:r>
              <w:rPr>
                <w:rFonts w:eastAsia="Arial" w:cs="Arial" w:ascii="Arial" w:hAnsi="Arial"/>
                <w:shd w:fill="auto" w:val="clear"/>
              </w:rPr>
              <w:t>IVA recuperabile</w:t>
            </w:r>
          </w:p>
        </w:tc>
        <w:tc>
          <w:tcPr>
            <w:tcW w:w="5925" w:type="dxa"/>
            <w:tcBorders>
              <w:top w:val="single" w:sz="4" w:space="0" w:color="000001"/>
              <w:left w:val="single" w:sz="4" w:space="0" w:color="000001"/>
              <w:bottom w:val="single" w:sz="4" w:space="0" w:color="000001"/>
              <w:right w:val="single" w:sz="4" w:space="0" w:color="000001"/>
            </w:tcBorders>
            <w:shd w:fill="FFFFFF" w:val="clear"/>
          </w:tcPr>
          <w:p>
            <w:pPr>
              <w:pStyle w:val="LOnormal"/>
              <w:widowControl w:val="false"/>
              <w:spacing w:lineRule="auto" w:line="240" w:before="0" w:after="0"/>
              <w:rPr>
                <w:rFonts w:ascii="Arial" w:hAnsi="Arial" w:eastAsia="Arial" w:cs="Arial"/>
                <w:color w:val="808080"/>
                <w:shd w:fill="auto" w:val="clear"/>
              </w:rPr>
            </w:pPr>
            <w:r>
              <w:rPr>
                <w:rFonts w:eastAsia="Arial" w:cs="Arial" w:ascii="Arial" w:hAnsi="Arial"/>
                <w:color w:val="808080"/>
                <w:shd w:fill="auto" w:val="clear"/>
              </w:rPr>
              <w:t>Si/No</w:t>
            </w:r>
          </w:p>
        </w:tc>
      </w:tr>
    </w:tbl>
    <w:p>
      <w:pPr>
        <w:pStyle w:val="LOnormal"/>
        <w:widowControl/>
        <w:spacing w:lineRule="auto" w:line="276" w:before="0" w:after="200"/>
        <w:jc w:val="left"/>
        <w:rPr>
          <w:rFonts w:ascii="Arial" w:hAnsi="Arial" w:eastAsia="Arial" w:cs="Arial"/>
          <w:b/>
          <w:b/>
          <w:sz w:val="24"/>
          <w:szCs w:val="24"/>
        </w:rPr>
      </w:pPr>
      <w:r>
        <w:rPr/>
      </w:r>
    </w:p>
    <w:p>
      <w:pPr>
        <w:pStyle w:val="LOnormal"/>
        <w:widowControl/>
        <w:spacing w:lineRule="auto" w:line="276" w:before="0" w:after="200"/>
        <w:jc w:val="left"/>
        <w:rPr>
          <w:rFonts w:ascii="Arial" w:hAnsi="Arial" w:eastAsia="Arial" w:cs="Arial"/>
          <w:b/>
          <w:b/>
          <w:sz w:val="24"/>
          <w:szCs w:val="24"/>
        </w:rPr>
      </w:pPr>
      <w:r>
        <w:rPr/>
      </w:r>
    </w:p>
    <w:p>
      <w:pPr>
        <w:pStyle w:val="LOnormal"/>
        <w:widowControl/>
        <w:spacing w:lineRule="auto" w:line="276" w:before="0" w:after="200"/>
        <w:jc w:val="left"/>
        <w:rPr>
          <w:rFonts w:ascii="Arial" w:hAnsi="Arial" w:eastAsia="Arial" w:cs="Arial"/>
          <w:b/>
          <w:b/>
          <w:sz w:val="24"/>
          <w:szCs w:val="24"/>
        </w:rPr>
      </w:pPr>
      <w:r>
        <w:rPr/>
      </w:r>
    </w:p>
    <w:p>
      <w:pPr>
        <w:pStyle w:val="LOnormal"/>
        <w:widowControl/>
        <w:spacing w:lineRule="auto" w:line="276" w:before="0" w:after="200"/>
        <w:jc w:val="left"/>
        <w:rPr>
          <w:rFonts w:ascii="Arial" w:hAnsi="Arial" w:eastAsia="Arial" w:cs="Arial"/>
          <w:b/>
          <w:b/>
          <w:sz w:val="24"/>
          <w:szCs w:val="24"/>
        </w:rPr>
      </w:pPr>
      <w:r>
        <w:rPr/>
      </w:r>
    </w:p>
    <w:p>
      <w:pPr>
        <w:pStyle w:val="LOnormal"/>
        <w:widowControl/>
        <w:spacing w:lineRule="auto" w:line="276" w:before="0" w:after="200"/>
        <w:jc w:val="left"/>
        <w:rPr>
          <w:rFonts w:ascii="Arial" w:hAnsi="Arial" w:eastAsia="Arial" w:cs="Arial"/>
          <w:b/>
          <w:b/>
          <w:sz w:val="24"/>
          <w:szCs w:val="24"/>
        </w:rPr>
      </w:pPr>
      <w:r>
        <w:rPr/>
      </w:r>
    </w:p>
    <w:p>
      <w:pPr>
        <w:pStyle w:val="LOnormal"/>
        <w:widowControl/>
        <w:spacing w:lineRule="auto" w:line="276" w:before="0" w:after="200"/>
        <w:jc w:val="left"/>
        <w:rPr>
          <w:rFonts w:ascii="Arial" w:hAnsi="Arial" w:eastAsia="Arial" w:cs="Arial"/>
          <w:b/>
          <w:b/>
          <w:sz w:val="24"/>
          <w:szCs w:val="24"/>
        </w:rPr>
      </w:pPr>
      <w:r>
        <w:rPr>
          <w:rFonts w:eastAsia="Arial" w:cs="Arial" w:ascii="Arial" w:hAnsi="Arial"/>
          <w:b/>
          <w:sz w:val="24"/>
          <w:szCs w:val="24"/>
        </w:rPr>
        <w:t xml:space="preserve">ALLEGATO 4  </w:t>
      </w:r>
    </w:p>
    <w:p>
      <w:pPr>
        <w:pStyle w:val="LOnormal"/>
        <w:rPr/>
      </w:pPr>
      <w:r>
        <w:rPr>
          <w:rFonts w:eastAsia="Arial" w:cs="Arial" w:ascii="Arial" w:hAnsi="Arial"/>
          <w:b/>
          <w:sz w:val="22"/>
          <w:szCs w:val="22"/>
          <w:u w:val="single"/>
        </w:rPr>
        <w:t>INFORMATIVA PER IL TRATTAMENTO DEI DATI PERSONALI AI SENSI  DELL’ART 13 DEL REGOLAMENTO EUROPEO N. 679/2016</w:t>
      </w:r>
      <w:r>
        <w:rPr>
          <w:rFonts w:eastAsia="Arial" w:cs="Arial" w:ascii="Arial" w:hAnsi="Arial"/>
          <w:b/>
          <w:sz w:val="22"/>
          <w:szCs w:val="22"/>
        </w:rPr>
        <w:t xml:space="preserve"> </w:t>
      </w:r>
    </w:p>
    <w:p>
      <w:pPr>
        <w:pStyle w:val="LOnormal"/>
        <w:jc w:val="both"/>
        <w:rPr>
          <w:sz w:val="22"/>
          <w:szCs w:val="22"/>
        </w:rPr>
      </w:pPr>
      <w:r>
        <w:rPr>
          <w:rFonts w:eastAsia="Arial" w:cs="Arial" w:ascii="Arial" w:hAnsi="Arial"/>
          <w:b/>
          <w:sz w:val="22"/>
          <w:szCs w:val="22"/>
        </w:rPr>
        <w:t>1. Premessa</w:t>
      </w:r>
    </w:p>
    <w:p>
      <w:pPr>
        <w:pStyle w:val="LOnormal"/>
        <w:jc w:val="both"/>
        <w:rPr>
          <w:sz w:val="22"/>
          <w:szCs w:val="22"/>
        </w:rPr>
      </w:pPr>
      <w:r>
        <w:rPr>
          <w:rFonts w:eastAsia="Arial" w:cs="Arial" w:ascii="Arial" w:hAnsi="Arial"/>
          <w:sz w:val="22"/>
          <w:szCs w:val="22"/>
        </w:rPr>
        <w:t xml:space="preserve">Ai sensi dell’art. 13 del Regolamento europeo n. 679/2016, Il Comune di Reggio Emilia, in qualità di “Titolare” del trattamento, è tenuto a fornirLe informazioni  in merito all’utilizzo dei suoi dati personali. </w:t>
      </w:r>
    </w:p>
    <w:p>
      <w:pPr>
        <w:pStyle w:val="LOnormal"/>
        <w:jc w:val="both"/>
        <w:rPr>
          <w:sz w:val="22"/>
          <w:szCs w:val="22"/>
        </w:rPr>
      </w:pPr>
      <w:r>
        <w:rPr>
          <w:rFonts w:eastAsia="Arial" w:cs="Arial" w:ascii="Arial" w:hAnsi="Arial"/>
          <w:b/>
          <w:sz w:val="22"/>
          <w:szCs w:val="22"/>
        </w:rPr>
        <w:t>2. Titolare del trattamento dei dati personali</w:t>
      </w:r>
    </w:p>
    <w:p>
      <w:pPr>
        <w:pStyle w:val="LOnormal"/>
        <w:jc w:val="both"/>
        <w:rPr>
          <w:sz w:val="22"/>
          <w:szCs w:val="22"/>
        </w:rPr>
      </w:pPr>
      <w:r>
        <w:rPr>
          <w:rFonts w:eastAsia="Arial" w:cs="Arial" w:ascii="Arial" w:hAnsi="Arial"/>
          <w:sz w:val="22"/>
          <w:szCs w:val="22"/>
        </w:rPr>
        <w:t xml:space="preserve">Il Titolare del trattamento dei dati personali di cui alla presente informativa è il Comune di Reggio Emilia, con sede a Reggio Emilia, Piazza Prampolini n°1, cap 42121, Tel. 0522/456111, indirizzo mail: privacy@comune.re.it, indirizzo pec: comune.reggioemilia@pec.municipio.re.it </w:t>
      </w:r>
    </w:p>
    <w:p>
      <w:pPr>
        <w:pStyle w:val="LOnormal"/>
        <w:jc w:val="both"/>
        <w:rPr>
          <w:sz w:val="22"/>
          <w:szCs w:val="22"/>
        </w:rPr>
      </w:pPr>
      <w:r>
        <w:rPr>
          <w:rFonts w:eastAsia="Arial" w:cs="Arial" w:ascii="Arial" w:hAnsi="Arial"/>
          <w:b/>
          <w:sz w:val="22"/>
          <w:szCs w:val="22"/>
        </w:rPr>
        <w:t>3. Responsabile della protezione dei dati personali</w:t>
      </w:r>
    </w:p>
    <w:p>
      <w:pPr>
        <w:pStyle w:val="LOnormal"/>
        <w:jc w:val="both"/>
        <w:rPr/>
      </w:pPr>
      <w:r>
        <w:rPr>
          <w:rFonts w:eastAsia="Arial" w:cs="Arial" w:ascii="Arial" w:hAnsi="Arial"/>
          <w:b w:val="false"/>
          <w:color w:val="000000"/>
          <w:sz w:val="22"/>
          <w:szCs w:val="22"/>
        </w:rPr>
        <w:t xml:space="preserve">Il Responsabile della protezione dei dati personali del Comune di Reggio Emilia ha sede a Reggio Emilia, Piazza Prampolini n°1, cap 42121, Tel. 0522/456111, indirizzo mail: dpo@comune.re.it </w:t>
      </w:r>
    </w:p>
    <w:p>
      <w:pPr>
        <w:pStyle w:val="LOnormal"/>
        <w:jc w:val="both"/>
        <w:rPr>
          <w:sz w:val="22"/>
          <w:szCs w:val="22"/>
        </w:rPr>
      </w:pPr>
      <w:r>
        <w:rPr>
          <w:rFonts w:eastAsia="Arial" w:cs="Arial" w:ascii="Arial" w:hAnsi="Arial"/>
          <w:b/>
          <w:sz w:val="22"/>
          <w:szCs w:val="22"/>
        </w:rPr>
        <w:t>4. Responsabili del trattamento</w:t>
      </w:r>
    </w:p>
    <w:p>
      <w:pPr>
        <w:pStyle w:val="LOnormal"/>
        <w:jc w:val="both"/>
        <w:rPr>
          <w:highlight w:val="none"/>
          <w:shd w:fill="auto" w:val="clear"/>
        </w:rPr>
      </w:pPr>
      <w:r>
        <w:rPr>
          <w:rFonts w:eastAsia="Arial" w:cs="Arial" w:ascii="Arial" w:hAnsi="Arial"/>
          <w:sz w:val="22"/>
          <w:szCs w:val="22"/>
          <w:shd w:fill="auto" w:val="clear"/>
        </w:rPr>
        <w:t xml:space="preserve">Il Comune di Reggio Emilia  può avvalersi di soggetti terzi per l’espletamento di attività e relativi trattamenti di dati personali di cui il Comune ha la titolarità. Conformemente a quanto stabilito dall’art. 28 del  Regolamento UE 679/2016 con tali soggetti il Comune sottoscrive contratti che vincolano il Responsabile del trattamento al rispetto dalla normativa. </w:t>
      </w:r>
    </w:p>
    <w:p>
      <w:pPr>
        <w:pStyle w:val="LOnormal"/>
        <w:jc w:val="both"/>
        <w:rPr>
          <w:sz w:val="22"/>
          <w:szCs w:val="22"/>
        </w:rPr>
      </w:pPr>
      <w:r>
        <w:rPr>
          <w:rFonts w:eastAsia="Arial" w:cs="Arial" w:ascii="Arial" w:hAnsi="Arial"/>
          <w:b/>
          <w:sz w:val="22"/>
          <w:szCs w:val="22"/>
        </w:rPr>
        <w:t>5. Soggetti autorizzati al trattamento</w:t>
      </w:r>
    </w:p>
    <w:p>
      <w:pPr>
        <w:pStyle w:val="LOnormal"/>
        <w:jc w:val="both"/>
        <w:rPr>
          <w:sz w:val="22"/>
          <w:szCs w:val="22"/>
        </w:rPr>
      </w:pPr>
      <w:r>
        <w:rPr>
          <w:rFonts w:eastAsia="Arial" w:cs="Arial" w:ascii="Arial" w:hAnsi="Arial"/>
          <w:sz w:val="22"/>
          <w:szCs w:val="22"/>
        </w:rPr>
        <w:t xml:space="preserve">I suoi dati personali sono trattati da personale interno previamente autorizzato e designato quale incaricato del trattamento, a cui sono impartite idonee istruzioni in ordine a misure, accorgimenti, modus operandi, tutti volti alla concreta tutela dei tuoi dati personali. </w:t>
      </w:r>
    </w:p>
    <w:p>
      <w:pPr>
        <w:pStyle w:val="LOnormal"/>
        <w:jc w:val="both"/>
        <w:rPr>
          <w:sz w:val="22"/>
          <w:szCs w:val="22"/>
        </w:rPr>
      </w:pPr>
      <w:r>
        <w:rPr>
          <w:rFonts w:eastAsia="Arial" w:cs="Arial" w:ascii="Arial" w:hAnsi="Arial"/>
          <w:b/>
          <w:sz w:val="22"/>
          <w:szCs w:val="22"/>
        </w:rPr>
        <w:t>6. Finalità e base giuridica del trattamento</w:t>
      </w:r>
    </w:p>
    <w:p>
      <w:pPr>
        <w:pStyle w:val="LOnormal"/>
        <w:jc w:val="both"/>
        <w:rPr>
          <w:sz w:val="22"/>
          <w:szCs w:val="22"/>
        </w:rPr>
      </w:pPr>
      <w:r>
        <w:rPr>
          <w:rFonts w:eastAsia="Arial" w:cs="Arial" w:ascii="Arial" w:hAnsi="Arial"/>
          <w:sz w:val="22"/>
          <w:szCs w:val="22"/>
        </w:rPr>
        <w:t xml:space="preserve">Il trattamento dei suoi dati personali viene effettuato dal Comune di Reggio Emilia per lo svolgimento di funzioni istituzionali e, pertanto, ai sensi dell’art. 6 comma 1 lett. e) non necessita del suo consenso. </w:t>
      </w:r>
    </w:p>
    <w:p>
      <w:pPr>
        <w:pStyle w:val="LOnormal"/>
        <w:jc w:val="both"/>
        <w:rPr/>
      </w:pPr>
      <w:r>
        <w:rPr>
          <w:rFonts w:eastAsia="Arial" w:cs="Arial" w:ascii="Arial" w:hAnsi="Arial"/>
          <w:sz w:val="22"/>
          <w:szCs w:val="22"/>
        </w:rPr>
        <w:t xml:space="preserve">I dati personali sono trattati per le seguenti finalità: </w:t>
      </w:r>
      <w:r>
        <w:rPr>
          <w:rFonts w:eastAsia="Arial" w:cs="Arial" w:ascii="Arial" w:hAnsi="Arial"/>
          <w:b/>
          <w:i w:val="false"/>
          <w:strike w:val="false"/>
          <w:dstrike w:val="false"/>
          <w:color w:val="00000A"/>
          <w:sz w:val="22"/>
          <w:szCs w:val="22"/>
          <w:u w:val="none"/>
        </w:rPr>
        <w:t>procedura relativa all’AVVISO PUBBLICO PER LA PRESENTAZIONE DI MANIFESTAZIONE DI INTERESSE FINALIZZATA ALLA RICERCA DI PARTENARIATO DI PROGETTO IN RIFERIMENTO AL BANDO EUROPEO ‘EUROPEAN URBAN INNOVATIVE (EUI)’.</w:t>
      </w:r>
    </w:p>
    <w:p>
      <w:pPr>
        <w:pStyle w:val="LOnormal"/>
        <w:jc w:val="both"/>
        <w:rPr>
          <w:sz w:val="22"/>
          <w:szCs w:val="22"/>
        </w:rPr>
      </w:pPr>
      <w:r>
        <w:rPr>
          <w:rFonts w:eastAsia="Arial" w:cs="Arial" w:ascii="Arial" w:hAnsi="Arial"/>
          <w:b w:val="false"/>
          <w:sz w:val="22"/>
          <w:szCs w:val="22"/>
        </w:rPr>
        <w:t>I dati personali saranno trattati dal Comune di Reggio Emilia esclusivamente per le finalità che rientrano nei compiti istituzionali dell’Amministrazione e di interesse pubblico o per gli adempimenti previsti da norme di legge o di regolamento.</w:t>
      </w:r>
    </w:p>
    <w:p>
      <w:pPr>
        <w:pStyle w:val="LOnormal"/>
        <w:jc w:val="both"/>
        <w:rPr>
          <w:sz w:val="22"/>
          <w:szCs w:val="22"/>
        </w:rPr>
      </w:pPr>
      <w:r>
        <w:rPr>
          <w:rFonts w:eastAsia="Arial" w:cs="Arial" w:ascii="Arial" w:hAnsi="Arial"/>
          <w:b w:val="false"/>
          <w:sz w:val="22"/>
          <w:szCs w:val="22"/>
        </w:rPr>
        <w:t>Nell’ambito di tali finalità il trattamento riguarda anche i dati relativi alle iscrizioni/registrazioni al portale necessari per la gestione dei rapporti con il Comune di Reggio Emilia, nonché per consentire un’efficace comunicazione istituzionale e per adempiere ad eventuali obblighi di legge, regolamentari o contrattuali.</w:t>
      </w:r>
    </w:p>
    <w:p>
      <w:pPr>
        <w:pStyle w:val="LOnormal"/>
        <w:jc w:val="both"/>
        <w:rPr>
          <w:sz w:val="22"/>
          <w:szCs w:val="22"/>
        </w:rPr>
      </w:pPr>
      <w:r>
        <w:rPr>
          <w:rFonts w:eastAsia="Arial" w:cs="Arial" w:ascii="Arial" w:hAnsi="Arial"/>
          <w:b/>
          <w:sz w:val="22"/>
          <w:szCs w:val="22"/>
        </w:rPr>
        <w:t>7. Destinatari dei dati personali</w:t>
      </w:r>
    </w:p>
    <w:p>
      <w:pPr>
        <w:pStyle w:val="LOnormal"/>
        <w:jc w:val="both"/>
        <w:rPr>
          <w:sz w:val="22"/>
          <w:szCs w:val="22"/>
        </w:rPr>
      </w:pPr>
      <w:r>
        <w:rPr>
          <w:rFonts w:eastAsia="Arial" w:cs="Arial" w:ascii="Arial" w:hAnsi="Arial"/>
          <w:sz w:val="22"/>
          <w:szCs w:val="22"/>
        </w:rPr>
        <w:t xml:space="preserve">I suoi dati personali non sono oggetto di comunicazione o diffusione.  </w:t>
      </w:r>
    </w:p>
    <w:p>
      <w:pPr>
        <w:pStyle w:val="LOnormal"/>
        <w:jc w:val="both"/>
        <w:rPr>
          <w:sz w:val="22"/>
          <w:szCs w:val="22"/>
        </w:rPr>
      </w:pPr>
      <w:r>
        <w:rPr>
          <w:rFonts w:eastAsia="Arial" w:cs="Arial" w:ascii="Arial" w:hAnsi="Arial"/>
          <w:b/>
          <w:sz w:val="22"/>
          <w:szCs w:val="22"/>
        </w:rPr>
        <w:t>8. Trasferimento dei dati personali a Paesi extra UE</w:t>
      </w:r>
    </w:p>
    <w:p>
      <w:pPr>
        <w:pStyle w:val="LOnormal"/>
        <w:jc w:val="both"/>
        <w:rPr>
          <w:sz w:val="22"/>
          <w:szCs w:val="22"/>
        </w:rPr>
      </w:pPr>
      <w:r>
        <w:rPr>
          <w:rFonts w:eastAsia="Arial" w:cs="Arial" w:ascii="Arial" w:hAnsi="Arial"/>
          <w:sz w:val="22"/>
          <w:szCs w:val="22"/>
        </w:rPr>
        <w:t>I suoi dati perso</w:t>
      </w:r>
      <w:r>
        <w:rPr>
          <w:rFonts w:eastAsia="Arial" w:cs="Arial" w:ascii="Arial" w:hAnsi="Arial"/>
          <w:b w:val="false"/>
          <w:sz w:val="22"/>
          <w:szCs w:val="22"/>
        </w:rPr>
        <w:t xml:space="preserve">nali non sono trasferiti al di fuori dell’Unione europea, </w:t>
      </w:r>
      <w:r>
        <w:rPr>
          <w:rFonts w:eastAsia="Arial" w:cs="Arial" w:ascii="Arial" w:hAnsi="Arial"/>
          <w:b w:val="false"/>
          <w:i w:val="false"/>
          <w:sz w:val="22"/>
          <w:szCs w:val="22"/>
        </w:rPr>
        <w:t>salvo i casi previsti da specifici obblighi normativi</w:t>
      </w:r>
      <w:r>
        <w:rPr>
          <w:rFonts w:eastAsia="Arial" w:cs="Arial" w:ascii="Arial" w:hAnsi="Arial"/>
          <w:b w:val="false"/>
          <w:sz w:val="22"/>
          <w:szCs w:val="22"/>
        </w:rPr>
        <w:t xml:space="preserve">. </w:t>
      </w:r>
    </w:p>
    <w:p>
      <w:pPr>
        <w:pStyle w:val="LOnormal"/>
        <w:jc w:val="both"/>
        <w:rPr>
          <w:sz w:val="22"/>
          <w:szCs w:val="22"/>
        </w:rPr>
      </w:pPr>
      <w:r>
        <w:rPr>
          <w:rFonts w:eastAsia="Arial" w:cs="Arial" w:ascii="Arial" w:hAnsi="Arial"/>
          <w:b/>
          <w:sz w:val="22"/>
          <w:szCs w:val="22"/>
        </w:rPr>
        <w:t>9. Periodo di conservazione</w:t>
      </w:r>
    </w:p>
    <w:p>
      <w:pPr>
        <w:pStyle w:val="LOnormal"/>
        <w:jc w:val="both"/>
        <w:rPr>
          <w:sz w:val="22"/>
          <w:szCs w:val="22"/>
        </w:rPr>
      </w:pPr>
      <w:r>
        <w:rPr>
          <w:rFonts w:eastAsia="Arial" w:cs="Arial" w:ascii="Arial" w:hAnsi="Arial"/>
          <w:sz w:val="22"/>
          <w:szCs w:val="22"/>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pPr>
        <w:pStyle w:val="LOnormal"/>
        <w:jc w:val="both"/>
        <w:rPr>
          <w:sz w:val="22"/>
          <w:szCs w:val="22"/>
        </w:rPr>
      </w:pPr>
      <w:r>
        <w:rPr>
          <w:rFonts w:eastAsia="Arial" w:cs="Arial" w:ascii="Arial" w:hAnsi="Arial"/>
          <w:b/>
          <w:sz w:val="22"/>
          <w:szCs w:val="22"/>
        </w:rPr>
        <w:t>10. I suoi diritti</w:t>
      </w:r>
      <w:r>
        <w:rPr>
          <w:rFonts w:eastAsia="Arial" w:cs="Arial" w:ascii="Arial" w:hAnsi="Arial"/>
          <w:sz w:val="22"/>
          <w:szCs w:val="22"/>
        </w:rPr>
        <w:t xml:space="preserve"> </w:t>
      </w:r>
    </w:p>
    <w:p>
      <w:pPr>
        <w:pStyle w:val="LOnormal"/>
        <w:jc w:val="both"/>
        <w:rPr>
          <w:sz w:val="22"/>
          <w:szCs w:val="22"/>
        </w:rPr>
      </w:pPr>
      <w:r>
        <w:rPr>
          <w:rFonts w:eastAsia="Arial" w:cs="Arial" w:ascii="Arial" w:hAnsi="Arial"/>
          <w:sz w:val="22"/>
          <w:szCs w:val="22"/>
        </w:rPr>
        <w:t>Nella sua qualità di interessato, Lei ha diritto:</w:t>
      </w:r>
    </w:p>
    <w:p>
      <w:pPr>
        <w:pStyle w:val="LOnormal"/>
        <w:jc w:val="both"/>
        <w:rPr>
          <w:sz w:val="22"/>
          <w:szCs w:val="22"/>
        </w:rPr>
      </w:pPr>
      <w:r>
        <w:rPr>
          <w:rFonts w:eastAsia="Arial" w:cs="Arial" w:ascii="Arial" w:hAnsi="Arial"/>
          <w:sz w:val="22"/>
          <w:szCs w:val="22"/>
        </w:rPr>
        <w:t xml:space="preserve">● </w:t>
      </w:r>
      <w:r>
        <w:rPr>
          <w:rFonts w:eastAsia="Arial" w:cs="Arial" w:ascii="Arial" w:hAnsi="Arial"/>
          <w:sz w:val="22"/>
          <w:szCs w:val="22"/>
        </w:rPr>
        <w:t xml:space="preserve">di accesso ai dati personali; </w:t>
      </w:r>
    </w:p>
    <w:p>
      <w:pPr>
        <w:pStyle w:val="LOnormal"/>
        <w:jc w:val="both"/>
        <w:rPr>
          <w:sz w:val="22"/>
          <w:szCs w:val="22"/>
        </w:rPr>
      </w:pPr>
      <w:r>
        <w:rPr>
          <w:rFonts w:eastAsia="Arial" w:cs="Arial" w:ascii="Arial" w:hAnsi="Arial"/>
          <w:sz w:val="22"/>
          <w:szCs w:val="22"/>
        </w:rPr>
        <w:t xml:space="preserve">● </w:t>
      </w:r>
      <w:r>
        <w:rPr>
          <w:rFonts w:eastAsia="Arial" w:cs="Arial" w:ascii="Arial" w:hAnsi="Arial"/>
          <w:sz w:val="22"/>
          <w:szCs w:val="22"/>
        </w:rPr>
        <w:t xml:space="preserve">di ottenere la rettifica o la cancellazione degli stessi o la limitazione del trattamento che lo riguardano; </w:t>
      </w:r>
    </w:p>
    <w:p>
      <w:pPr>
        <w:pStyle w:val="LOnormal"/>
        <w:jc w:val="both"/>
        <w:rPr>
          <w:sz w:val="22"/>
          <w:szCs w:val="22"/>
        </w:rPr>
      </w:pPr>
      <w:r>
        <w:rPr>
          <w:rFonts w:eastAsia="Arial" w:cs="Arial" w:ascii="Arial" w:hAnsi="Arial"/>
          <w:sz w:val="22"/>
          <w:szCs w:val="22"/>
        </w:rPr>
        <w:t xml:space="preserve">● </w:t>
      </w:r>
      <w:r>
        <w:rPr>
          <w:rFonts w:eastAsia="Arial" w:cs="Arial" w:ascii="Arial" w:hAnsi="Arial"/>
          <w:sz w:val="22"/>
          <w:szCs w:val="22"/>
        </w:rPr>
        <w:t xml:space="preserve">di opporsi al trattamento; </w:t>
      </w:r>
    </w:p>
    <w:p>
      <w:pPr>
        <w:pStyle w:val="LOnormal"/>
        <w:jc w:val="both"/>
        <w:rPr>
          <w:sz w:val="22"/>
          <w:szCs w:val="22"/>
        </w:rPr>
      </w:pPr>
      <w:r>
        <w:rPr>
          <w:rFonts w:eastAsia="Arial" w:cs="Arial" w:ascii="Arial" w:hAnsi="Arial"/>
          <w:sz w:val="22"/>
          <w:szCs w:val="22"/>
        </w:rPr>
        <w:t xml:space="preserve">● </w:t>
      </w:r>
      <w:r>
        <w:rPr>
          <w:rFonts w:eastAsia="Arial" w:cs="Arial" w:ascii="Arial" w:hAnsi="Arial"/>
          <w:sz w:val="22"/>
          <w:szCs w:val="22"/>
        </w:rPr>
        <w:t xml:space="preserve">di proporre reclamo al Garante per la protezione dei dati personali </w:t>
      </w:r>
    </w:p>
    <w:p>
      <w:pPr>
        <w:pStyle w:val="LOnormal"/>
        <w:jc w:val="both"/>
        <w:rPr/>
      </w:pPr>
      <w:r>
        <w:rPr>
          <w:rFonts w:eastAsia="Arial" w:cs="Arial" w:ascii="Arial" w:hAnsi="Arial"/>
          <w:b w:val="false"/>
          <w:color w:val="000000"/>
          <w:sz w:val="22"/>
          <w:szCs w:val="22"/>
        </w:rPr>
        <w:t xml:space="preserve">Per l’esercizio dei diritti di cui sopra l’interessato può contattare: </w:t>
      </w:r>
    </w:p>
    <w:p>
      <w:pPr>
        <w:pStyle w:val="LOnormal"/>
        <w:jc w:val="both"/>
        <w:rPr/>
      </w:pPr>
      <w:r>
        <w:rPr>
          <w:rFonts w:eastAsia="Arial" w:cs="Arial" w:ascii="Arial" w:hAnsi="Arial"/>
          <w:b w:val="false"/>
          <w:color w:val="000000"/>
          <w:sz w:val="22"/>
          <w:szCs w:val="22"/>
        </w:rPr>
        <w:t xml:space="preserve">- Il Titolare del trattamento dei dati Comune di Reggio Emilia, con sede a Reggio Emilia, Piazza Prampolini n°1, cap 42121, Tel. 0522/456111, mail: privacy @comune.re.it pec: comune.reggioemilia@pec.municipio.re.it </w:t>
      </w:r>
    </w:p>
    <w:p>
      <w:pPr>
        <w:pStyle w:val="LOnormal"/>
        <w:jc w:val="both"/>
        <w:rPr/>
      </w:pPr>
      <w:r>
        <w:rPr>
          <w:rFonts w:eastAsia="Arial" w:cs="Arial" w:ascii="Arial" w:hAnsi="Arial"/>
          <w:b w:val="false"/>
          <w:color w:val="000000"/>
          <w:sz w:val="22"/>
          <w:szCs w:val="22"/>
        </w:rPr>
        <w:t xml:space="preserve">- Il Responsabile della protezione dei dati personali del Comune di Reggio Emilia con sede a Reggio Emilia, Piazza Prampolini n°1, cap 42121, indirizzo mail: dpo@comune.re.it </w:t>
      </w:r>
    </w:p>
    <w:p>
      <w:pPr>
        <w:pStyle w:val="LOnormal"/>
        <w:jc w:val="both"/>
        <w:rPr>
          <w:sz w:val="22"/>
          <w:szCs w:val="22"/>
        </w:rPr>
      </w:pPr>
      <w:r>
        <w:rPr>
          <w:rFonts w:eastAsia="Arial" w:cs="Arial" w:ascii="Arial" w:hAnsi="Arial"/>
          <w:b/>
          <w:sz w:val="22"/>
          <w:szCs w:val="22"/>
        </w:rPr>
        <w:t>11. Conferimento dei dati</w:t>
      </w:r>
    </w:p>
    <w:p>
      <w:pPr>
        <w:pStyle w:val="LOnormal"/>
        <w:jc w:val="both"/>
        <w:rPr>
          <w:sz w:val="22"/>
          <w:szCs w:val="22"/>
        </w:rPr>
      </w:pPr>
      <w:r>
        <w:rPr>
          <w:rFonts w:eastAsia="Arial" w:cs="Arial" w:ascii="Arial" w:hAnsi="Arial"/>
          <w:b w:val="false"/>
          <w:sz w:val="22"/>
          <w:szCs w:val="22"/>
        </w:rPr>
        <w:t>Il</w:t>
      </w:r>
      <w:r>
        <w:rPr>
          <w:rFonts w:eastAsia="Arial" w:cs="Arial" w:ascii="Arial" w:hAnsi="Arial"/>
          <w:sz w:val="22"/>
          <w:szCs w:val="22"/>
        </w:rPr>
        <w:t xml:space="preserve"> conferimento dei Suoi dati è facoltativo, ma necessario per le finalità sopra indicate. Il mancato conferimento comporterà l’impossibilità di espletare la procedura di Avviso Pubblico di cui all’art. 6.</w:t>
      </w:r>
    </w:p>
    <w:p>
      <w:pPr>
        <w:pStyle w:val="LOnormal"/>
        <w:keepNext w:val="false"/>
        <w:keepLines w:val="false"/>
        <w:pageBreakBefore w:val="false"/>
        <w:widowControl/>
        <w:shd w:val="clear" w:fill="auto"/>
        <w:spacing w:lineRule="auto" w:line="288" w:before="0" w:after="140"/>
        <w:ind w:left="0" w:right="0" w:hanging="0"/>
        <w:jc w:val="both"/>
        <w:rPr>
          <w:rFonts w:ascii="Arial" w:hAnsi="Arial" w:eastAsia="Arial" w:cs="Arial"/>
          <w:b/>
          <w:b/>
          <w:i w:val="false"/>
          <w:i w:val="false"/>
          <w:caps w:val="false"/>
          <w:smallCaps w:val="false"/>
          <w:strike w:val="false"/>
          <w:dstrike w:val="false"/>
          <w:color w:val="00000A"/>
          <w:position w:val="0"/>
          <w:sz w:val="22"/>
          <w:sz w:val="22"/>
          <w:szCs w:val="22"/>
          <w:u w:val="single"/>
          <w:shd w:fill="auto" w:val="clear"/>
          <w:vertAlign w:val="baseline"/>
        </w:rPr>
      </w:pPr>
      <w:r>
        <w:rPr>
          <w:rFonts w:eastAsia="Arial" w:cs="Arial" w:ascii="Arial" w:hAnsi="Arial"/>
          <w:b/>
          <w:i w:val="false"/>
          <w:caps w:val="false"/>
          <w:smallCaps w:val="false"/>
          <w:strike w:val="false"/>
          <w:dstrike w:val="false"/>
          <w:color w:val="00000A"/>
          <w:position w:val="0"/>
          <w:sz w:val="22"/>
          <w:sz w:val="22"/>
          <w:szCs w:val="22"/>
          <w:u w:val="single"/>
          <w:shd w:fill="auto" w:val="clear"/>
          <w:vertAlign w:val="baseline"/>
        </w:rPr>
      </w:r>
    </w:p>
    <w:p>
      <w:pPr>
        <w:pStyle w:val="LOnormal"/>
        <w:keepNext w:val="false"/>
        <w:keepLines w:val="false"/>
        <w:pageBreakBefore w:val="false"/>
        <w:widowControl/>
        <w:shd w:val="clear" w:fill="auto"/>
        <w:spacing w:lineRule="auto" w:line="288" w:before="0" w:after="140"/>
        <w:ind w:left="0" w:right="0" w:hanging="0"/>
        <w:jc w:val="both"/>
        <w:rPr>
          <w:rFonts w:ascii="Arial" w:hAnsi="Arial" w:eastAsia="Arial" w:cs="Arial"/>
          <w:b/>
          <w:b/>
          <w:i w:val="false"/>
          <w:i w:val="false"/>
          <w:caps w:val="false"/>
          <w:smallCaps w:val="false"/>
          <w:strike w:val="false"/>
          <w:dstrike w:val="false"/>
          <w:color w:val="00000A"/>
          <w:position w:val="0"/>
          <w:sz w:val="22"/>
          <w:sz w:val="22"/>
          <w:szCs w:val="22"/>
          <w:u w:val="single"/>
          <w:shd w:fill="auto" w:val="clear"/>
          <w:vertAlign w:val="baseline"/>
        </w:rPr>
      </w:pPr>
      <w:r>
        <w:rPr/>
      </w:r>
    </w:p>
    <w:sectPr>
      <w:type w:val="nextPage"/>
      <w:pgSz w:w="11906" w:h="16838"/>
      <w:pgMar w:left="1134" w:right="1134" w:gutter="0" w:header="0" w:top="1417"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Arial">
    <w:charset w:val="01"/>
    <w:family w:val="swiss"/>
    <w:pitch w:val="default"/>
  </w:font>
  <w:font w:name="Segoe UI">
    <w:charset w:val="01"/>
    <w:family w:val="swiss"/>
    <w:pitch w:val="default"/>
  </w:font>
  <w:font w:name="Trebuchet MS">
    <w:charset w:val="01"/>
    <w:family w:val="swiss"/>
    <w:pitch w:val="default"/>
  </w:font>
  <w:font w:name="Liberation Serif">
    <w:altName w:val="Times New Roman"/>
    <w:charset w:val="01"/>
    <w:family w:val="swiss"/>
    <w:pitch w:val="default"/>
  </w:font>
  <w:font w:name="Georgia">
    <w:charset w:val="01"/>
    <w:family w:val="swiss"/>
    <w:pitch w:val="default"/>
  </w:font>
  <w:font w:name="Noto Sans Symbols">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w:hAnsi="Wingdings" w:cs="Wingdings" w:hint="default"/>
        <w:u w:val="none"/>
      </w:rPr>
    </w:lvl>
    <w:lvl w:ilvl="2">
      <w:start w:val="1"/>
      <w:numFmt w:val="bullet"/>
      <w:lvlText w:val=""/>
      <w:lvlJc w:val="left"/>
      <w:pPr>
        <w:tabs>
          <w:tab w:val="num" w:pos="0"/>
        </w:tabs>
        <w:ind w:left="2160" w:hanging="360"/>
      </w:pPr>
      <w:rPr>
        <w:rFonts w:ascii="Wingdings" w:hAnsi="Wingdings" w:cs="Wingdings"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w:hAnsi="Wingdings" w:cs="Wingdings" w:hint="default"/>
        <w:u w:val="none"/>
      </w:rPr>
    </w:lvl>
    <w:lvl w:ilvl="5">
      <w:start w:val="1"/>
      <w:numFmt w:val="bullet"/>
      <w:lvlText w:val=""/>
      <w:lvlJc w:val="left"/>
      <w:pPr>
        <w:tabs>
          <w:tab w:val="num" w:pos="0"/>
        </w:tabs>
        <w:ind w:left="4320" w:hanging="360"/>
      </w:pPr>
      <w:rPr>
        <w:rFonts w:ascii="Wingdings" w:hAnsi="Wingdings" w:cs="Wingdings"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w:hAnsi="Wingdings" w:cs="Wingdings" w:hint="default"/>
        <w:u w:val="none"/>
      </w:rPr>
    </w:lvl>
    <w:lvl w:ilvl="8">
      <w:start w:val="1"/>
      <w:numFmt w:val="bullet"/>
      <w:lvlText w:val=""/>
      <w:lvlJc w:val="left"/>
      <w:pPr>
        <w:tabs>
          <w:tab w:val="num" w:pos="0"/>
        </w:tabs>
        <w:ind w:left="6480" w:hanging="360"/>
      </w:pPr>
      <w:rPr>
        <w:rFonts w:ascii="Wingdings" w:hAnsi="Wingdings" w:cs="Wingdings" w:hint="default"/>
        <w:u w:val="none"/>
      </w:rPr>
    </w:lvl>
  </w:abstractNum>
  <w:abstractNum w:abstractNumId="5">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w:hAnsi="Wingdings" w:cs="Wingdings" w:hint="default"/>
        <w:u w:val="none"/>
      </w:rPr>
    </w:lvl>
    <w:lvl w:ilvl="2">
      <w:start w:val="1"/>
      <w:numFmt w:val="bullet"/>
      <w:lvlText w:val=""/>
      <w:lvlJc w:val="left"/>
      <w:pPr>
        <w:tabs>
          <w:tab w:val="num" w:pos="0"/>
        </w:tabs>
        <w:ind w:left="2880" w:hanging="360"/>
      </w:pPr>
      <w:rPr>
        <w:rFonts w:ascii="Wingdings" w:hAnsi="Wingdings" w:cs="Wingdings"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w:hAnsi="Wingdings" w:cs="Wingdings" w:hint="default"/>
        <w:u w:val="none"/>
      </w:rPr>
    </w:lvl>
    <w:lvl w:ilvl="5">
      <w:start w:val="1"/>
      <w:numFmt w:val="bullet"/>
      <w:lvlText w:val=""/>
      <w:lvlJc w:val="left"/>
      <w:pPr>
        <w:tabs>
          <w:tab w:val="num" w:pos="0"/>
        </w:tabs>
        <w:ind w:left="5040" w:hanging="360"/>
      </w:pPr>
      <w:rPr>
        <w:rFonts w:ascii="Wingdings" w:hAnsi="Wingdings" w:cs="Wingdings"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w:hAnsi="Wingdings" w:cs="Wingdings" w:hint="default"/>
        <w:u w:val="none"/>
      </w:rPr>
    </w:lvl>
    <w:lvl w:ilvl="8">
      <w:start w:val="1"/>
      <w:numFmt w:val="bullet"/>
      <w:lvlText w:val=""/>
      <w:lvlJc w:val="left"/>
      <w:pPr>
        <w:tabs>
          <w:tab w:val="num" w:pos="0"/>
        </w:tabs>
        <w:ind w:left="7200" w:hanging="360"/>
      </w:pPr>
      <w:rPr>
        <w:rFonts w:ascii="Wingdings" w:hAnsi="Wingdings" w:cs="Wingdings" w:hint="default"/>
        <w:u w:val="none"/>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sz w:val="22"/>
        <w:szCs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bullet"/>
      <w:lvlText w:val="▪"/>
      <w:lvlJc w:val="left"/>
      <w:pPr>
        <w:tabs>
          <w:tab w:val="num" w:pos="0"/>
        </w:tabs>
        <w:ind w:left="720" w:hanging="360"/>
      </w:pPr>
      <w:rPr>
        <w:rFonts w:ascii="Noto Sans Symbols" w:hAnsi="Noto Sans Symbols" w:cs="Noto Sans Symbols" w:hint="default"/>
        <w:sz w:val="22"/>
        <w:szCs w:val="22"/>
      </w:rPr>
    </w:lvl>
    <w:lvl w:ilvl="1">
      <w:start w:val="1"/>
      <w:numFmt w:val="bullet"/>
      <w:lvlText w:val="■"/>
      <w:lvlJc w:val="left"/>
      <w:pPr>
        <w:tabs>
          <w:tab w:val="num" w:pos="0"/>
        </w:tabs>
        <w:ind w:left="1440" w:hanging="360"/>
      </w:pPr>
      <w:rPr>
        <w:rFonts w:ascii="Noto Sans Symbols" w:hAnsi="Noto Sans Symbols" w:cs="Noto Sans Symbols" w:hint="default"/>
        <w:sz w:val="22"/>
        <w:szCs w:val="22"/>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 w:val="22"/>
        <w:szCs w:val="22"/>
        <w:lang w:val="fr-FR" w:eastAsia="zh-CN" w:bidi="hi-IN"/>
      </w:rPr>
    </w:rPrDefault>
    <w:pPrDefault>
      <w:pPr>
        <w:suppressAutoHyphens w:val="true"/>
      </w:pPr>
    </w:pPrDefault>
  </w:docDefaults>
  <w:style w:type="paragraph" w:styleId="Normal" w:default="1">
    <w:name w:val="Normal"/>
    <w:qFormat/>
    <w:rsid w:val="00e64d84"/>
    <w:pPr>
      <w:widowControl/>
      <w:suppressAutoHyphens w:val="true"/>
      <w:bidi w:val="0"/>
      <w:spacing w:lineRule="auto" w:line="276" w:before="0" w:after="200"/>
      <w:jc w:val="left"/>
    </w:pPr>
    <w:rPr>
      <w:rFonts w:ascii="Calibri" w:hAnsi="Calibri" w:eastAsia="Calibri" w:cs="Times New Roman"/>
      <w:color w:val="00000A"/>
      <w:kern w:val="0"/>
      <w:sz w:val="22"/>
      <w:szCs w:val="22"/>
      <w:lang w:val="fr-FR" w:eastAsia="ar-SA" w:bidi="ar-SA"/>
    </w:rPr>
  </w:style>
  <w:style w:type="paragraph" w:styleId="Titolo1">
    <w:name w:val="Heading 1"/>
    <w:basedOn w:val="LOnormal"/>
    <w:next w:val="LOnormal"/>
    <w:qFormat/>
    <w:pPr>
      <w:keepNext w:val="true"/>
      <w:keepLines/>
      <w:pageBreakBefore w:val="false"/>
      <w:spacing w:lineRule="auto" w:line="240" w:before="480" w:after="120"/>
    </w:pPr>
    <w:rPr>
      <w:b/>
      <w:sz w:val="48"/>
      <w:szCs w:val="48"/>
    </w:rPr>
  </w:style>
  <w:style w:type="paragraph" w:styleId="Titolo2">
    <w:name w:val="Heading 2"/>
    <w:basedOn w:val="LOnormal"/>
    <w:next w:val="LOnormal"/>
    <w:qFormat/>
    <w:pPr>
      <w:keepNext w:val="true"/>
      <w:keepLines/>
      <w:pageBreakBefore w:val="false"/>
      <w:spacing w:lineRule="auto" w:line="240" w:before="360" w:after="80"/>
    </w:pPr>
    <w:rPr>
      <w:b/>
      <w:sz w:val="36"/>
      <w:szCs w:val="36"/>
    </w:rPr>
  </w:style>
  <w:style w:type="paragraph" w:styleId="Titolo3">
    <w:name w:val="Heading 3"/>
    <w:basedOn w:val="LOnormal"/>
    <w:next w:val="LOnormal"/>
    <w:qFormat/>
    <w:pPr>
      <w:keepNext w:val="true"/>
      <w:keepLines/>
      <w:pageBreakBefore w:val="false"/>
      <w:spacing w:lineRule="auto" w:line="240" w:before="280" w:after="80"/>
    </w:pPr>
    <w:rPr>
      <w:b/>
      <w:sz w:val="28"/>
      <w:szCs w:val="28"/>
    </w:rPr>
  </w:style>
  <w:style w:type="paragraph" w:styleId="Titolo4">
    <w:name w:val="Heading 4"/>
    <w:basedOn w:val="LOnormal"/>
    <w:next w:val="LOnormal"/>
    <w:qFormat/>
    <w:pPr>
      <w:keepNext w:val="true"/>
      <w:keepLines/>
      <w:pageBreakBefore w:val="false"/>
      <w:spacing w:lineRule="auto" w:line="240" w:before="240" w:after="40"/>
    </w:pPr>
    <w:rPr>
      <w:b/>
      <w:sz w:val="24"/>
      <w:szCs w:val="24"/>
    </w:rPr>
  </w:style>
  <w:style w:type="paragraph" w:styleId="Titolo5">
    <w:name w:val="Heading 5"/>
    <w:basedOn w:val="LOnormal"/>
    <w:next w:val="LOnormal"/>
    <w:qFormat/>
    <w:pPr>
      <w:keepNext w:val="true"/>
      <w:keepLines/>
      <w:pageBreakBefore w:val="false"/>
      <w:spacing w:lineRule="auto" w:line="240" w:before="220" w:after="40"/>
    </w:pPr>
    <w:rPr>
      <w:b/>
      <w:sz w:val="22"/>
      <w:szCs w:val="22"/>
    </w:rPr>
  </w:style>
  <w:style w:type="paragraph" w:styleId="Titolo6">
    <w:name w:val="Heading 6"/>
    <w:basedOn w:val="LOnormal"/>
    <w:next w:val="LOnormal"/>
    <w:link w:val="Titolo6Carattere"/>
    <w:qFormat/>
    <w:rsid w:val="008437aa"/>
    <w:pPr>
      <w:keepNext w:val="true"/>
      <w:widowControl w:val="false"/>
      <w:bidi w:val="0"/>
      <w:spacing w:before="60" w:after="200"/>
      <w:jc w:val="left"/>
      <w:outlineLvl w:val="5"/>
    </w:pPr>
    <w:rPr>
      <w:rFonts w:ascii="Arial" w:hAnsi="Arial" w:cs="Arial"/>
      <w:b/>
      <w:sz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e64d84"/>
    <w:rPr>
      <w:sz w:val="16"/>
      <w:szCs w:val="16"/>
    </w:rPr>
  </w:style>
  <w:style w:type="character" w:styleId="TestocommentoCarattere" w:customStyle="1">
    <w:name w:val="Testo commento Carattere"/>
    <w:basedOn w:val="DefaultParagraphFont"/>
    <w:link w:val="Testocommento"/>
    <w:uiPriority w:val="99"/>
    <w:semiHidden/>
    <w:qFormat/>
    <w:rsid w:val="00e64d84"/>
    <w:rPr>
      <w:rFonts w:ascii="Calibri" w:hAnsi="Calibri" w:eastAsia="Calibri" w:cs="Times New Roman"/>
      <w:color w:val="00000A"/>
      <w:sz w:val="20"/>
      <w:szCs w:val="20"/>
      <w:lang w:val="fr-FR" w:eastAsia="ar-SA"/>
    </w:rPr>
  </w:style>
  <w:style w:type="character" w:styleId="SoggettocommentoCarattere" w:customStyle="1">
    <w:name w:val="Soggetto commento Carattere"/>
    <w:basedOn w:val="TestocommentoCarattere"/>
    <w:link w:val="Soggettocommento"/>
    <w:uiPriority w:val="99"/>
    <w:semiHidden/>
    <w:qFormat/>
    <w:rsid w:val="00e64d84"/>
    <w:rPr>
      <w:rFonts w:ascii="Calibri" w:hAnsi="Calibri" w:eastAsia="Calibri" w:cs="Times New Roman"/>
      <w:b/>
      <w:bCs/>
      <w:color w:val="00000A"/>
      <w:sz w:val="20"/>
      <w:szCs w:val="20"/>
      <w:lang w:val="fr-FR" w:eastAsia="ar-SA"/>
    </w:rPr>
  </w:style>
  <w:style w:type="character" w:styleId="TestofumettoCarattere" w:customStyle="1">
    <w:name w:val="Testo fumetto Carattere"/>
    <w:basedOn w:val="DefaultParagraphFont"/>
    <w:link w:val="Testofumetto"/>
    <w:uiPriority w:val="99"/>
    <w:semiHidden/>
    <w:qFormat/>
    <w:rsid w:val="00e64d84"/>
    <w:rPr>
      <w:rFonts w:ascii="Segoe UI" w:hAnsi="Segoe UI" w:eastAsia="Calibri" w:cs="Segoe UI"/>
      <w:color w:val="00000A"/>
      <w:sz w:val="18"/>
      <w:szCs w:val="18"/>
      <w:lang w:val="fr-FR" w:eastAsia="ar-SA"/>
    </w:rPr>
  </w:style>
  <w:style w:type="character" w:styleId="Titolo6Carattere" w:customStyle="1">
    <w:name w:val="Titolo 6 Carattere"/>
    <w:basedOn w:val="DefaultParagraphFont"/>
    <w:link w:val="Titolo6"/>
    <w:qFormat/>
    <w:rsid w:val="008437aa"/>
    <w:rPr>
      <w:rFonts w:ascii="Arial" w:hAnsi="Arial" w:eastAsia="Times New Roman" w:cs="Arial"/>
      <w:b/>
      <w:sz w:val="20"/>
      <w:szCs w:val="24"/>
      <w:lang w:eastAsia="zh-CN"/>
    </w:rPr>
  </w:style>
  <w:style w:type="character" w:styleId="Enfasiforte">
    <w:name w:val="Enfasi forte"/>
    <w:qFormat/>
    <w:rPr>
      <w:b/>
      <w:bCs/>
    </w:rPr>
  </w:style>
  <w:style w:type="character" w:styleId="CharacterStyle1">
    <w:name w:val="Character Style 1"/>
    <w:qFormat/>
    <w:rPr>
      <w:sz w:val="20"/>
    </w:rPr>
  </w:style>
  <w:style w:type="character" w:styleId="CollegamentoInternet">
    <w:name w:val="Collegamento Internet"/>
    <w:rPr>
      <w:color w:val="000080"/>
      <w:u w:val="single"/>
      <w:lang w:val="zxx" w:eastAsia="zxx" w:bidi="zxx"/>
    </w:rPr>
  </w:style>
  <w:style w:type="character" w:styleId="Caratterepredefinitoparagrafo">
    <w:name w:val="Carattere predefinito paragrafo"/>
    <w:qFormat/>
    <w:rPr/>
  </w:style>
  <w:style w:type="character" w:styleId="CollegamentoInternetvisitato">
    <w:name w:val="Collegamento Internet visitato"/>
    <w:basedOn w:val="Caratterepredefinitoparagrafo"/>
    <w:rPr>
      <w:color w:val="800080"/>
      <w:u w:val="single"/>
    </w:rPr>
  </w:style>
  <w:style w:type="paragraph" w:styleId="Titolo">
    <w:name w:val="Titolo"/>
    <w:basedOn w:val="LOnormal"/>
    <w:next w:val="Corpodeltesto"/>
    <w:qFormat/>
    <w:pPr>
      <w:keepNext w:val="true"/>
      <w:spacing w:before="240" w:after="120"/>
    </w:pPr>
    <w:rPr>
      <w:rFonts w:ascii="Trebuchet MS" w:hAnsi="Trebuchet MS" w:eastAsia="Microsoft YaHei" w:cs="Mangal"/>
      <w:sz w:val="20"/>
      <w:szCs w:val="28"/>
    </w:rPr>
  </w:style>
  <w:style w:type="paragraph" w:styleId="Corpodeltesto">
    <w:name w:val="Body Text"/>
    <w:basedOn w:val="LOnormal"/>
    <w:pPr>
      <w:spacing w:lineRule="auto" w:line="288" w:before="0" w:after="140"/>
    </w:pPr>
    <w:rPr/>
  </w:style>
  <w:style w:type="paragraph" w:styleId="Elenco">
    <w:name w:val="List"/>
    <w:basedOn w:val="Corpodeltesto"/>
    <w:pPr/>
    <w:rPr>
      <w:rFonts w:ascii="Trebuchet MS" w:hAnsi="Trebuchet MS" w:cs="Mangal"/>
    </w:rPr>
  </w:style>
  <w:style w:type="paragraph" w:styleId="Didascalia">
    <w:name w:val="Caption"/>
    <w:basedOn w:val="LOnormal"/>
    <w:qFormat/>
    <w:pPr>
      <w:suppressLineNumbers/>
      <w:spacing w:before="120" w:after="120"/>
    </w:pPr>
    <w:rPr>
      <w:rFonts w:ascii="Trebuchet MS" w:hAnsi="Trebuchet MS" w:cs="Mangal"/>
      <w:i/>
      <w:iCs/>
      <w:sz w:val="24"/>
      <w:szCs w:val="24"/>
    </w:rPr>
  </w:style>
  <w:style w:type="paragraph" w:styleId="Indice" w:customStyle="1">
    <w:name w:val="Indice"/>
    <w:basedOn w:val="LOnormal"/>
    <w:qFormat/>
    <w:pPr>
      <w:suppressLineNumbers/>
    </w:pPr>
    <w:rPr>
      <w:rFonts w:ascii="Trebuchet MS" w:hAnsi="Trebuchet MS" w:cs="Mangal"/>
    </w:rPr>
  </w:style>
  <w:style w:type="paragraph" w:styleId="LOnormal" w:default="1">
    <w:name w:val="LO-normal"/>
    <w:qFormat/>
    <w:pPr>
      <w:widowControl/>
      <w:suppressAutoHyphens w:val="true"/>
      <w:bidi w:val="0"/>
      <w:spacing w:lineRule="auto" w:line="276" w:before="0" w:after="200"/>
      <w:jc w:val="left"/>
    </w:pPr>
    <w:rPr>
      <w:rFonts w:ascii="Calibri" w:hAnsi="Calibri" w:eastAsia="Calibri" w:cs="Calibri"/>
      <w:color w:val="00000A"/>
      <w:kern w:val="0"/>
      <w:sz w:val="22"/>
      <w:szCs w:val="22"/>
      <w:lang w:val="fr-FR" w:eastAsia="zh-CN" w:bidi="hi-IN"/>
    </w:rPr>
  </w:style>
  <w:style w:type="paragraph" w:styleId="Titoloprincipale">
    <w:name w:val="Title"/>
    <w:basedOn w:val="LOnormal"/>
    <w:next w:val="LOnormal"/>
    <w:qFormat/>
    <w:pPr>
      <w:keepNext w:val="true"/>
      <w:spacing w:before="240" w:after="120"/>
    </w:pPr>
    <w:rPr>
      <w:rFonts w:ascii="Trebuchet MS" w:hAnsi="Trebuchet MS" w:eastAsia="Microsoft YaHei" w:cs="Mangal"/>
      <w:sz w:val="20"/>
      <w:szCs w:val="28"/>
    </w:rPr>
  </w:style>
  <w:style w:type="paragraph" w:styleId="Caption">
    <w:name w:val="caption"/>
    <w:basedOn w:val="LOnormal"/>
    <w:qFormat/>
    <w:pPr>
      <w:suppressLineNumbers/>
      <w:spacing w:before="120" w:after="120"/>
    </w:pPr>
    <w:rPr>
      <w:rFonts w:ascii="Trebuchet MS" w:hAnsi="Trebuchet MS" w:cs="Mangal"/>
      <w:i/>
      <w:iCs/>
      <w:sz w:val="24"/>
      <w:szCs w:val="24"/>
    </w:rPr>
  </w:style>
  <w:style w:type="paragraph" w:styleId="ListParagraph">
    <w:name w:val="List Paragraph"/>
    <w:basedOn w:val="LOnormal"/>
    <w:qFormat/>
    <w:rsid w:val="00e64d84"/>
    <w:pPr>
      <w:ind w:left="720" w:hanging="0"/>
    </w:pPr>
    <w:rPr>
      <w:lang w:eastAsia="fr-FR"/>
    </w:rPr>
  </w:style>
  <w:style w:type="paragraph" w:styleId="Annotationtext">
    <w:name w:val="annotation text"/>
    <w:basedOn w:val="LOnormal"/>
    <w:link w:val="TestocommentoCarattere"/>
    <w:uiPriority w:val="99"/>
    <w:semiHidden/>
    <w:unhideWhenUsed/>
    <w:qFormat/>
    <w:rsid w:val="00e64d84"/>
    <w:pPr>
      <w:spacing w:lineRule="auto" w:line="240"/>
    </w:pPr>
    <w:rPr>
      <w:sz w:val="20"/>
      <w:szCs w:val="20"/>
    </w:rPr>
  </w:style>
  <w:style w:type="paragraph" w:styleId="Annotationsubject">
    <w:name w:val="annotation subject"/>
    <w:basedOn w:val="Annotationtext"/>
    <w:link w:val="SoggettocommentoCarattere"/>
    <w:uiPriority w:val="99"/>
    <w:semiHidden/>
    <w:unhideWhenUsed/>
    <w:qFormat/>
    <w:rsid w:val="00e64d84"/>
    <w:pPr/>
    <w:rPr>
      <w:b/>
      <w:bCs/>
    </w:rPr>
  </w:style>
  <w:style w:type="paragraph" w:styleId="BalloonText">
    <w:name w:val="Balloon Text"/>
    <w:basedOn w:val="LOnormal"/>
    <w:link w:val="TestofumettoCarattere"/>
    <w:uiPriority w:val="99"/>
    <w:semiHidden/>
    <w:unhideWhenUsed/>
    <w:qFormat/>
    <w:rsid w:val="00e64d84"/>
    <w:pPr>
      <w:spacing w:lineRule="auto" w:line="240" w:before="0" w:after="0"/>
    </w:pPr>
    <w:rPr>
      <w:rFonts w:ascii="Segoe UI" w:hAnsi="Segoe UI" w:cs="Segoe UI"/>
      <w:sz w:val="18"/>
      <w:szCs w:val="18"/>
    </w:rPr>
  </w:style>
  <w:style w:type="paragraph" w:styleId="Standard" w:customStyle="1">
    <w:name w:val="Standard"/>
    <w:qFormat/>
    <w:rsid w:val="008437aa"/>
    <w:pPr>
      <w:widowControl w:val="false"/>
      <w:suppressAutoHyphens w:val="true"/>
      <w:bidi w:val="0"/>
      <w:spacing w:lineRule="auto" w:line="276" w:before="0" w:after="0"/>
      <w:jc w:val="left"/>
      <w:textAlignment w:val="baseline"/>
    </w:pPr>
    <w:rPr>
      <w:rFonts w:ascii="Liberation Serif" w:hAnsi="Liberation Serif" w:eastAsia="Arial Unicode MS" w:cs="Mangal"/>
      <w:color w:val="00000A"/>
      <w:kern w:val="0"/>
      <w:sz w:val="24"/>
      <w:szCs w:val="24"/>
      <w:lang w:val="en-GB" w:eastAsia="zh-CN" w:bidi="hi-IN"/>
    </w:rPr>
  </w:style>
  <w:style w:type="paragraph" w:styleId="Textbody" w:customStyle="1">
    <w:name w:val="Text body"/>
    <w:basedOn w:val="Standard"/>
    <w:qFormat/>
    <w:rsid w:val="008437aa"/>
    <w:pPr>
      <w:spacing w:before="0" w:after="120"/>
    </w:pPr>
    <w:rPr/>
  </w:style>
  <w:style w:type="paragraph" w:styleId="Default" w:customStyle="1">
    <w:name w:val="Default"/>
    <w:qFormat/>
    <w:rsid w:val="008437aa"/>
    <w:pPr>
      <w:widowControl/>
      <w:suppressAutoHyphens w:val="true"/>
      <w:bidi w:val="0"/>
      <w:spacing w:lineRule="auto" w:line="276" w:before="0" w:after="0"/>
      <w:jc w:val="left"/>
      <w:textAlignment w:val="baseline"/>
    </w:pPr>
    <w:rPr>
      <w:rFonts w:ascii="Calibri" w:hAnsi="Calibri" w:eastAsia="Times New Roman" w:cs="Calibri"/>
      <w:color w:val="000000"/>
      <w:kern w:val="0"/>
      <w:sz w:val="24"/>
      <w:szCs w:val="24"/>
      <w:lang w:val="it-IT" w:eastAsia="zh-CN" w:bidi="ar-SA"/>
    </w:rPr>
  </w:style>
  <w:style w:type="paragraph" w:styleId="Titolo11" w:customStyle="1">
    <w:name w:val="Titolo 11"/>
    <w:basedOn w:val="Standard"/>
    <w:qFormat/>
    <w:rsid w:val="008437aa"/>
    <w:pPr>
      <w:keepNext w:val="true"/>
    </w:pPr>
    <w:rPr>
      <w:rFonts w:ascii="Arial" w:hAnsi="Arial" w:cs="Arial"/>
      <w:b/>
      <w:bCs/>
      <w:sz w:val="28"/>
    </w:rPr>
  </w:style>
  <w:style w:type="paragraph" w:styleId="Sottotito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numbering" w:styleId="WW8Num4" w:customStyle="1">
    <w:name w:val="WW8Num4"/>
    <w:qFormat/>
    <w:rsid w:val="008437aa"/>
  </w:style>
  <w:style w:type="numbering" w:styleId="WW8Num6" w:customStyle="1">
    <w:name w:val="WW8Num6"/>
    <w:qFormat/>
    <w:rsid w:val="008437aa"/>
  </w:style>
  <w:style w:type="numbering" w:styleId="WW8Num7" w:customStyle="1">
    <w:name w:val="WW8Num7"/>
    <w:qFormat/>
    <w:rsid w:val="008437aa"/>
  </w:style>
  <w:style w:type="numbering" w:styleId="WW8Num8" w:customStyle="1">
    <w:name w:val="WW8Num8"/>
    <w:qFormat/>
    <w:rsid w:val="008437aa"/>
  </w:style>
  <w:style w:type="numbering" w:styleId="WW8Num12" w:customStyle="1">
    <w:name w:val="WW8Num12"/>
    <w:qFormat/>
    <w:rsid w:val="008437aa"/>
  </w:style>
  <w:style w:type="numbering" w:styleId="WW8Num13" w:customStyle="1">
    <w:name w:val="WW8Num13"/>
    <w:qFormat/>
    <w:rsid w:val="008437aa"/>
  </w:style>
  <w:style w:type="table" w:default="1" w:styleId="TableNormal">
    <w:name w:val="Table Normal"/>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xH+jALpj4sni55Q2EPe6X9/SONg==">AMUW2mUUOCt6LbylrTKchznVYyrcjsNixOiQ7hCqdtXALbY5WcsG0eoWiWpe2G5t551sgcw7w30NDrTCqDwowsarnmX02ziqKndUQh/MVIy+xyBjnjJn43wBIziM/iNRQOpG18qmLrtI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LibreOffice/7.2.4.1$Windows_X86_64 LibreOffice_project/27d75539669ac387bb498e35313b970b7fe9c4f9</Application>
  <AppVersion>15.0000</AppVersion>
  <Pages>7</Pages>
  <Words>1771</Words>
  <Characters>11192</Characters>
  <CharactersWithSpaces>12929</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2018-12-13T09:35:00Z</dcterms:created>
  <dc:creator>Stefano Cigarini E35 Foundation</dc:creator>
  <dc:description/>
  <dc:language>it-IT</dc:language>
  <cp:lastModifiedBy>Raffaella Menga</cp:lastModifiedBy>
  <dcterms:modified xsi:type="dcterms:W3CDTF">2022-12-16T12:15:40Z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